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80A" w:rsidRDefault="00FE333C">
      <w:pPr>
        <w:pStyle w:val="a5"/>
        <w:framePr w:w="2213" w:h="879" w:hRule="exact" w:wrap="none" w:vAnchor="page" w:hAnchor="page" w:x="4841" w:y="704"/>
        <w:shd w:val="clear" w:color="auto" w:fill="auto"/>
      </w:pPr>
      <w:r>
        <w:t>Залікова робота №</w:t>
      </w:r>
      <w:r w:rsidR="00844074">
        <w:t>2</w:t>
      </w:r>
    </w:p>
    <w:p w:rsidR="0065180A" w:rsidRDefault="00FE333C">
      <w:pPr>
        <w:pStyle w:val="a5"/>
        <w:framePr w:w="2213" w:h="879" w:hRule="exact" w:wrap="none" w:vAnchor="page" w:hAnchor="page" w:x="4841" w:y="704"/>
        <w:shd w:val="clear" w:color="auto" w:fill="auto"/>
        <w:ind w:left="220"/>
      </w:pPr>
      <w:r>
        <w:t>з історії України</w:t>
      </w:r>
    </w:p>
    <w:p w:rsidR="0065180A" w:rsidRDefault="00FE333C">
      <w:pPr>
        <w:pStyle w:val="a5"/>
        <w:framePr w:w="2213" w:h="879" w:hRule="exact" w:wrap="none" w:vAnchor="page" w:hAnchor="page" w:x="4841" w:y="704"/>
        <w:shd w:val="clear" w:color="auto" w:fill="auto"/>
        <w:jc w:val="center"/>
      </w:pPr>
      <w:r>
        <w:t>Січень-лютий</w:t>
      </w:r>
    </w:p>
    <w:p w:rsidR="0065180A" w:rsidRDefault="00FE333C">
      <w:pPr>
        <w:pStyle w:val="20"/>
        <w:framePr w:w="10522" w:h="258" w:hRule="exact" w:wrap="none" w:vAnchor="page" w:hAnchor="page" w:x="689" w:y="1841"/>
        <w:shd w:val="clear" w:color="auto" w:fill="auto"/>
        <w:tabs>
          <w:tab w:val="left" w:leader="underscore" w:pos="830"/>
          <w:tab w:val="left" w:leader="underscore" w:pos="1570"/>
          <w:tab w:val="left" w:pos="4949"/>
          <w:tab w:val="left" w:leader="underscore" w:pos="10142"/>
        </w:tabs>
        <w:spacing w:line="220" w:lineRule="exact"/>
      </w:pPr>
      <w:r>
        <w:t>Уч</w:t>
      </w:r>
      <w:r>
        <w:tab/>
        <w:t>12 -</w:t>
      </w:r>
      <w:r>
        <w:tab/>
        <w:t>класу</w:t>
      </w:r>
      <w:r>
        <w:tab/>
        <w:t>П</w:t>
      </w:r>
      <w:r>
        <w:rPr>
          <w:rStyle w:val="21"/>
          <w:b/>
          <w:bCs/>
        </w:rPr>
        <w:t>ТБ</w:t>
      </w:r>
      <w:r>
        <w:tab/>
      </w:r>
    </w:p>
    <w:p w:rsidR="0065180A" w:rsidRDefault="00FE333C">
      <w:pPr>
        <w:pStyle w:val="23"/>
        <w:framePr w:w="10522" w:h="586" w:hRule="exact" w:wrap="none" w:vAnchor="page" w:hAnchor="page" w:x="689" w:y="2376"/>
        <w:shd w:val="clear" w:color="auto" w:fill="auto"/>
        <w:spacing w:after="0"/>
      </w:pPr>
      <w:r>
        <w:t>Підручник: Історія України (рівень стандарту) підручник для 11 класу. О.В. Гісем, Н.М. Сорочинська Харків, видавництво «Ранок», 2019</w:t>
      </w:r>
    </w:p>
    <w:p w:rsidR="0065180A" w:rsidRDefault="00FE333C">
      <w:pPr>
        <w:pStyle w:val="10"/>
        <w:framePr w:w="10522" w:h="3061" w:hRule="exact" w:wrap="none" w:vAnchor="page" w:hAnchor="page" w:x="689" w:y="3171"/>
        <w:numPr>
          <w:ilvl w:val="0"/>
          <w:numId w:val="1"/>
        </w:numPr>
        <w:shd w:val="clear" w:color="auto" w:fill="auto"/>
        <w:tabs>
          <w:tab w:val="left" w:pos="5066"/>
        </w:tabs>
        <w:spacing w:before="0"/>
        <w:ind w:left="4780"/>
      </w:pPr>
      <w:bookmarkStart w:id="0" w:name="bookmark0"/>
      <w:r>
        <w:t>рівень</w:t>
      </w:r>
      <w:bookmarkEnd w:id="0"/>
    </w:p>
    <w:p w:rsidR="0065180A" w:rsidRDefault="00FE333C">
      <w:pPr>
        <w:pStyle w:val="23"/>
        <w:framePr w:w="10522" w:h="3061" w:hRule="exact" w:wrap="none" w:vAnchor="page" w:hAnchor="page" w:x="689" w:y="3171"/>
        <w:numPr>
          <w:ilvl w:val="0"/>
          <w:numId w:val="2"/>
        </w:numPr>
        <w:shd w:val="clear" w:color="auto" w:fill="auto"/>
        <w:tabs>
          <w:tab w:val="left" w:pos="330"/>
        </w:tabs>
        <w:spacing w:after="0" w:line="274" w:lineRule="exact"/>
      </w:pPr>
      <w:r>
        <w:t>Загальноукраїнський страйк шахтарів розпочався</w:t>
      </w:r>
      <w:r>
        <w:t xml:space="preserve"> в:</w:t>
      </w:r>
    </w:p>
    <w:p w:rsidR="0065180A" w:rsidRDefault="00FE333C">
      <w:pPr>
        <w:pStyle w:val="23"/>
        <w:framePr w:w="10522" w:h="3061" w:hRule="exact" w:wrap="none" w:vAnchor="page" w:hAnchor="page" w:x="689" w:y="3171"/>
        <w:shd w:val="clear" w:color="auto" w:fill="auto"/>
        <w:tabs>
          <w:tab w:val="left" w:pos="3572"/>
          <w:tab w:val="left" w:pos="6389"/>
          <w:tab w:val="left" w:pos="9236"/>
        </w:tabs>
        <w:spacing w:after="0" w:line="274" w:lineRule="exact"/>
        <w:ind w:left="740"/>
      </w:pPr>
      <w:r>
        <w:t>а) 1987р.</w:t>
      </w:r>
      <w:r>
        <w:tab/>
        <w:t>б) 1988р.</w:t>
      </w:r>
      <w:r>
        <w:tab/>
        <w:t>в) 1989р.</w:t>
      </w:r>
      <w:r>
        <w:tab/>
        <w:t>г) 1990р.</w:t>
      </w:r>
    </w:p>
    <w:p w:rsidR="0065180A" w:rsidRDefault="00FE333C">
      <w:pPr>
        <w:pStyle w:val="23"/>
        <w:framePr w:w="10522" w:h="3061" w:hRule="exact" w:wrap="none" w:vAnchor="page" w:hAnchor="page" w:x="689" w:y="3171"/>
        <w:numPr>
          <w:ilvl w:val="0"/>
          <w:numId w:val="2"/>
        </w:numPr>
        <w:shd w:val="clear" w:color="auto" w:fill="auto"/>
        <w:tabs>
          <w:tab w:val="left" w:pos="354"/>
        </w:tabs>
        <w:spacing w:after="0" w:line="274" w:lineRule="exact"/>
      </w:pPr>
      <w:r>
        <w:t>В 1989р. від обов’язків першого секретаря ЦК КПУ було звільнено:</w:t>
      </w:r>
    </w:p>
    <w:p w:rsidR="0065180A" w:rsidRDefault="00FE333C">
      <w:pPr>
        <w:pStyle w:val="23"/>
        <w:framePr w:w="10522" w:h="3061" w:hRule="exact" w:wrap="none" w:vAnchor="page" w:hAnchor="page" w:x="689" w:y="3171"/>
        <w:shd w:val="clear" w:color="auto" w:fill="auto"/>
        <w:tabs>
          <w:tab w:val="left" w:pos="7820"/>
        </w:tabs>
        <w:spacing w:after="0" w:line="274" w:lineRule="exact"/>
        <w:ind w:left="740"/>
      </w:pPr>
      <w:r>
        <w:t>а) П. Шелеста б) П. Симоненка в) В. Щербицького</w:t>
      </w:r>
      <w:r>
        <w:tab/>
        <w:t>г) М. Хрущова</w:t>
      </w:r>
    </w:p>
    <w:p w:rsidR="0065180A" w:rsidRDefault="00FE333C">
      <w:pPr>
        <w:pStyle w:val="23"/>
        <w:framePr w:w="10522" w:h="3061" w:hRule="exact" w:wrap="none" w:vAnchor="page" w:hAnchor="page" w:x="689" w:y="3171"/>
        <w:numPr>
          <w:ilvl w:val="0"/>
          <w:numId w:val="2"/>
        </w:numPr>
        <w:shd w:val="clear" w:color="auto" w:fill="auto"/>
        <w:tabs>
          <w:tab w:val="left" w:pos="354"/>
        </w:tabs>
        <w:spacing w:after="0" w:line="274" w:lineRule="exact"/>
      </w:pPr>
      <w:r>
        <w:t>Верховна Рада УРСР нового скликання, яка працювала як постійно діючий парламент почал</w:t>
      </w:r>
      <w:r>
        <w:t>а свою</w:t>
      </w:r>
    </w:p>
    <w:p w:rsidR="0065180A" w:rsidRDefault="00FE333C">
      <w:pPr>
        <w:pStyle w:val="23"/>
        <w:framePr w:w="10522" w:h="3061" w:hRule="exact" w:wrap="none" w:vAnchor="page" w:hAnchor="page" w:x="689" w:y="3171"/>
        <w:shd w:val="clear" w:color="auto" w:fill="auto"/>
        <w:tabs>
          <w:tab w:val="left" w:pos="2126"/>
          <w:tab w:val="left" w:pos="4248"/>
          <w:tab w:val="left" w:pos="6389"/>
          <w:tab w:val="left" w:pos="8496"/>
        </w:tabs>
        <w:spacing w:after="0" w:line="274" w:lineRule="exact"/>
      </w:pPr>
      <w:r>
        <w:t>діяльність в:</w:t>
      </w:r>
      <w:r>
        <w:tab/>
        <w:t>а) 1988р.</w:t>
      </w:r>
      <w:r>
        <w:tab/>
        <w:t>б) 1989р.</w:t>
      </w:r>
      <w:r>
        <w:tab/>
        <w:t>в) 1990р.</w:t>
      </w:r>
      <w:r>
        <w:tab/>
        <w:t>г) 1991р.</w:t>
      </w:r>
    </w:p>
    <w:p w:rsidR="0065180A" w:rsidRDefault="00FE333C">
      <w:pPr>
        <w:pStyle w:val="23"/>
        <w:framePr w:w="10522" w:h="3061" w:hRule="exact" w:wrap="none" w:vAnchor="page" w:hAnchor="page" w:x="689" w:y="3171"/>
        <w:numPr>
          <w:ilvl w:val="0"/>
          <w:numId w:val="2"/>
        </w:numPr>
        <w:shd w:val="clear" w:color="auto" w:fill="auto"/>
        <w:tabs>
          <w:tab w:val="left" w:pos="354"/>
          <w:tab w:val="left" w:leader="underscore" w:pos="10366"/>
        </w:tabs>
        <w:spacing w:after="267" w:line="274" w:lineRule="exact"/>
      </w:pPr>
      <w:r>
        <w:t>Вкажіть точну дату прийняття Декларації про державний суверенітет України -</w:t>
      </w:r>
      <w:r>
        <w:tab/>
      </w:r>
    </w:p>
    <w:p w:rsidR="0065180A" w:rsidRDefault="00FE333C">
      <w:pPr>
        <w:pStyle w:val="10"/>
        <w:framePr w:w="10522" w:h="3061" w:hRule="exact" w:wrap="none" w:vAnchor="page" w:hAnchor="page" w:x="689" w:y="3171"/>
        <w:numPr>
          <w:ilvl w:val="0"/>
          <w:numId w:val="1"/>
        </w:numPr>
        <w:shd w:val="clear" w:color="auto" w:fill="auto"/>
        <w:tabs>
          <w:tab w:val="left" w:pos="5158"/>
        </w:tabs>
        <w:spacing w:before="0" w:after="4" w:line="240" w:lineRule="exact"/>
        <w:ind w:left="4780"/>
      </w:pPr>
      <w:bookmarkStart w:id="1" w:name="bookmark1"/>
      <w:r>
        <w:t>рівень</w:t>
      </w:r>
      <w:bookmarkEnd w:id="1"/>
    </w:p>
    <w:p w:rsidR="0065180A" w:rsidRDefault="00FE333C">
      <w:pPr>
        <w:pStyle w:val="23"/>
        <w:framePr w:w="10522" w:h="3061" w:hRule="exact" w:wrap="none" w:vAnchor="page" w:hAnchor="page" w:x="689" w:y="3171"/>
        <w:numPr>
          <w:ilvl w:val="0"/>
          <w:numId w:val="3"/>
        </w:numPr>
        <w:shd w:val="clear" w:color="auto" w:fill="auto"/>
        <w:tabs>
          <w:tab w:val="left" w:pos="330"/>
          <w:tab w:val="left" w:leader="underscore" w:pos="10366"/>
        </w:tabs>
        <w:spacing w:after="0" w:line="220" w:lineRule="exact"/>
      </w:pPr>
      <w:r>
        <w:t>«Гласність» - це</w:t>
      </w:r>
      <w:r>
        <w:tab/>
      </w:r>
    </w:p>
    <w:p w:rsidR="0065180A" w:rsidRDefault="00FE333C">
      <w:pPr>
        <w:pStyle w:val="a7"/>
        <w:framePr w:wrap="none" w:vAnchor="page" w:hAnchor="page" w:x="693" w:y="6800"/>
        <w:shd w:val="clear" w:color="auto" w:fill="auto"/>
        <w:spacing w:line="220" w:lineRule="exact"/>
      </w:pPr>
      <w:r>
        <w:t xml:space="preserve">2. </w:t>
      </w:r>
      <w:r>
        <w:rPr>
          <w:rStyle w:val="a8"/>
        </w:rPr>
        <w:t>Доберіть відповідники: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2294"/>
        <w:gridCol w:w="7027"/>
      </w:tblGrid>
      <w:tr w:rsidR="0065180A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80A" w:rsidRDefault="0065180A">
            <w:pPr>
              <w:framePr w:w="10003" w:h="1450" w:wrap="none" w:vAnchor="page" w:hAnchor="page" w:x="948" w:y="7053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80A" w:rsidRDefault="00FE333C">
            <w:pPr>
              <w:pStyle w:val="23"/>
              <w:framePr w:w="10003" w:h="1450" w:wrap="none" w:vAnchor="page" w:hAnchor="page" w:x="948" w:y="7053"/>
              <w:shd w:val="clear" w:color="auto" w:fill="auto"/>
              <w:spacing w:after="0" w:line="220" w:lineRule="exact"/>
              <w:jc w:val="left"/>
            </w:pPr>
            <w:r>
              <w:rPr>
                <w:rStyle w:val="24"/>
              </w:rPr>
              <w:t>а) січень 1990р.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80A" w:rsidRDefault="00FE333C">
            <w:pPr>
              <w:pStyle w:val="23"/>
              <w:framePr w:w="10003" w:h="1450" w:wrap="none" w:vAnchor="page" w:hAnchor="page" w:x="948" w:y="7053"/>
              <w:shd w:val="clear" w:color="auto" w:fill="auto"/>
              <w:spacing w:after="0" w:line="220" w:lineRule="exact"/>
              <w:jc w:val="left"/>
            </w:pPr>
            <w:r>
              <w:rPr>
                <w:rStyle w:val="24"/>
              </w:rPr>
              <w:t>1. державний переворот в СРСР</w:t>
            </w:r>
          </w:p>
        </w:tc>
      </w:tr>
      <w:tr w:rsidR="0065180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80A" w:rsidRDefault="0065180A">
            <w:pPr>
              <w:framePr w:w="10003" w:h="1450" w:wrap="none" w:vAnchor="page" w:hAnchor="page" w:x="948" w:y="7053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80A" w:rsidRDefault="00FE333C">
            <w:pPr>
              <w:pStyle w:val="23"/>
              <w:framePr w:w="10003" w:h="1450" w:wrap="none" w:vAnchor="page" w:hAnchor="page" w:x="948" w:y="7053"/>
              <w:shd w:val="clear" w:color="auto" w:fill="auto"/>
              <w:spacing w:after="0" w:line="220" w:lineRule="exact"/>
              <w:jc w:val="left"/>
            </w:pPr>
            <w:r>
              <w:rPr>
                <w:rStyle w:val="24"/>
              </w:rPr>
              <w:t xml:space="preserve">б) вересень </w:t>
            </w:r>
            <w:r>
              <w:rPr>
                <w:rStyle w:val="24"/>
              </w:rPr>
              <w:t>1989р.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80A" w:rsidRDefault="00FE333C">
            <w:pPr>
              <w:pStyle w:val="23"/>
              <w:framePr w:w="10003" w:h="1450" w:wrap="none" w:vAnchor="page" w:hAnchor="page" w:x="948" w:y="7053"/>
              <w:shd w:val="clear" w:color="auto" w:fill="auto"/>
              <w:spacing w:after="0" w:line="220" w:lineRule="exact"/>
              <w:jc w:val="left"/>
            </w:pPr>
            <w:r>
              <w:rPr>
                <w:rStyle w:val="24"/>
              </w:rPr>
              <w:t>2. «людський ланцюг» з нагоди роковин Акту злуки УНР і ЗУНР</w:t>
            </w:r>
          </w:p>
        </w:tc>
      </w:tr>
      <w:tr w:rsidR="0065180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80A" w:rsidRDefault="0065180A">
            <w:pPr>
              <w:framePr w:w="10003" w:h="1450" w:wrap="none" w:vAnchor="page" w:hAnchor="page" w:x="948" w:y="7053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80A" w:rsidRDefault="00FE333C">
            <w:pPr>
              <w:pStyle w:val="23"/>
              <w:framePr w:w="10003" w:h="1450" w:wrap="none" w:vAnchor="page" w:hAnchor="page" w:x="948" w:y="7053"/>
              <w:shd w:val="clear" w:color="auto" w:fill="auto"/>
              <w:spacing w:after="0" w:line="220" w:lineRule="exact"/>
              <w:jc w:val="left"/>
            </w:pPr>
            <w:r>
              <w:rPr>
                <w:rStyle w:val="24"/>
              </w:rPr>
              <w:t>в) жовтень 1990р.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80A" w:rsidRDefault="00FE333C">
            <w:pPr>
              <w:pStyle w:val="23"/>
              <w:framePr w:w="10003" w:h="1450" w:wrap="none" w:vAnchor="page" w:hAnchor="page" w:x="948" w:y="7053"/>
              <w:shd w:val="clear" w:color="auto" w:fill="auto"/>
              <w:spacing w:after="0" w:line="220" w:lineRule="exact"/>
              <w:jc w:val="left"/>
            </w:pPr>
            <w:r>
              <w:rPr>
                <w:rStyle w:val="24"/>
              </w:rPr>
              <w:t>3. оформлення Народного руху України за перебудову</w:t>
            </w:r>
          </w:p>
        </w:tc>
      </w:tr>
      <w:tr w:rsidR="0065180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80A" w:rsidRDefault="0065180A">
            <w:pPr>
              <w:framePr w:w="10003" w:h="1450" w:wrap="none" w:vAnchor="page" w:hAnchor="page" w:x="948" w:y="7053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80A" w:rsidRDefault="00FE333C">
            <w:pPr>
              <w:pStyle w:val="23"/>
              <w:framePr w:w="10003" w:h="1450" w:wrap="none" w:vAnchor="page" w:hAnchor="page" w:x="948" w:y="7053"/>
              <w:shd w:val="clear" w:color="auto" w:fill="auto"/>
              <w:spacing w:after="0" w:line="220" w:lineRule="exact"/>
              <w:jc w:val="left"/>
            </w:pPr>
            <w:r>
              <w:rPr>
                <w:rStyle w:val="24"/>
              </w:rPr>
              <w:t>г) березень 1990р.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80A" w:rsidRDefault="00FE333C">
            <w:pPr>
              <w:pStyle w:val="23"/>
              <w:framePr w:w="10003" w:h="1450" w:wrap="none" w:vAnchor="page" w:hAnchor="page" w:x="948" w:y="7053"/>
              <w:shd w:val="clear" w:color="auto" w:fill="auto"/>
              <w:spacing w:after="0" w:line="220" w:lineRule="exact"/>
              <w:jc w:val="left"/>
            </w:pPr>
            <w:r>
              <w:rPr>
                <w:rStyle w:val="24"/>
              </w:rPr>
              <w:t>4. скасування статті 6 Конституції УРСР</w:t>
            </w:r>
          </w:p>
        </w:tc>
      </w:tr>
      <w:tr w:rsidR="0065180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80A" w:rsidRDefault="0065180A">
            <w:pPr>
              <w:framePr w:w="10003" w:h="1450" w:wrap="none" w:vAnchor="page" w:hAnchor="page" w:x="948" w:y="7053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80A" w:rsidRDefault="0065180A">
            <w:pPr>
              <w:framePr w:w="10003" w:h="1450" w:wrap="none" w:vAnchor="page" w:hAnchor="page" w:x="948" w:y="7053"/>
              <w:rPr>
                <w:sz w:val="10"/>
                <w:szCs w:val="10"/>
              </w:rPr>
            </w:pP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80A" w:rsidRDefault="00FE333C">
            <w:pPr>
              <w:pStyle w:val="23"/>
              <w:framePr w:w="10003" w:h="1450" w:wrap="none" w:vAnchor="page" w:hAnchor="page" w:x="948" w:y="7053"/>
              <w:shd w:val="clear" w:color="auto" w:fill="auto"/>
              <w:spacing w:after="0" w:line="220" w:lineRule="exact"/>
              <w:jc w:val="left"/>
            </w:pPr>
            <w:r>
              <w:rPr>
                <w:rStyle w:val="24"/>
              </w:rPr>
              <w:t>5. перші альтернативні вибори до Верховної Ради УРСР</w:t>
            </w:r>
          </w:p>
        </w:tc>
      </w:tr>
    </w:tbl>
    <w:p w:rsidR="0065180A" w:rsidRDefault="00FE333C">
      <w:pPr>
        <w:pStyle w:val="a7"/>
        <w:framePr w:wrap="none" w:vAnchor="page" w:hAnchor="page" w:x="698" w:y="8792"/>
        <w:shd w:val="clear" w:color="auto" w:fill="auto"/>
        <w:spacing w:line="220" w:lineRule="exact"/>
      </w:pPr>
      <w:r>
        <w:t>3. Ро</w:t>
      </w:r>
      <w:r>
        <w:rPr>
          <w:rStyle w:val="a8"/>
        </w:rPr>
        <w:t>зташуйте події в хронологічній послідовності: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8712"/>
      </w:tblGrid>
      <w:tr w:rsidR="0065180A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80A" w:rsidRDefault="0065180A">
            <w:pPr>
              <w:framePr w:w="9422" w:h="1162" w:wrap="none" w:vAnchor="page" w:hAnchor="page" w:x="1241" w:y="9045"/>
              <w:rPr>
                <w:sz w:val="10"/>
                <w:szCs w:val="10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80A" w:rsidRDefault="00FE333C">
            <w:pPr>
              <w:pStyle w:val="23"/>
              <w:framePr w:w="9422" w:h="1162" w:wrap="none" w:vAnchor="page" w:hAnchor="page" w:x="1241" w:y="9045"/>
              <w:shd w:val="clear" w:color="auto" w:fill="auto"/>
              <w:spacing w:after="0" w:line="220" w:lineRule="exact"/>
              <w:jc w:val="left"/>
            </w:pPr>
            <w:r>
              <w:rPr>
                <w:rStyle w:val="24"/>
              </w:rPr>
              <w:t>а) початок голодування студентів у Києві</w:t>
            </w:r>
          </w:p>
        </w:tc>
      </w:tr>
      <w:tr w:rsidR="0065180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80A" w:rsidRDefault="0065180A">
            <w:pPr>
              <w:framePr w:w="9422" w:h="1162" w:wrap="none" w:vAnchor="page" w:hAnchor="page" w:x="1241" w:y="9045"/>
              <w:rPr>
                <w:sz w:val="10"/>
                <w:szCs w:val="10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80A" w:rsidRDefault="00FE333C">
            <w:pPr>
              <w:pStyle w:val="23"/>
              <w:framePr w:w="9422" w:h="1162" w:wrap="none" w:vAnchor="page" w:hAnchor="page" w:x="1241" w:y="9045"/>
              <w:shd w:val="clear" w:color="auto" w:fill="auto"/>
              <w:spacing w:after="0" w:line="220" w:lineRule="exact"/>
              <w:jc w:val="left"/>
            </w:pPr>
            <w:r>
              <w:rPr>
                <w:rStyle w:val="24"/>
              </w:rPr>
              <w:t>б) проведення загальносоюзного референдуму та республіканського опитування</w:t>
            </w:r>
          </w:p>
        </w:tc>
      </w:tr>
      <w:tr w:rsidR="0065180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80A" w:rsidRDefault="0065180A">
            <w:pPr>
              <w:framePr w:w="9422" w:h="1162" w:wrap="none" w:vAnchor="page" w:hAnchor="page" w:x="1241" w:y="9045"/>
              <w:rPr>
                <w:sz w:val="10"/>
                <w:szCs w:val="10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80A" w:rsidRDefault="00FE333C">
            <w:pPr>
              <w:pStyle w:val="23"/>
              <w:framePr w:w="9422" w:h="1162" w:wrap="none" w:vAnchor="page" w:hAnchor="page" w:x="1241" w:y="9045"/>
              <w:shd w:val="clear" w:color="auto" w:fill="auto"/>
              <w:spacing w:after="0" w:line="220" w:lineRule="exact"/>
              <w:jc w:val="left"/>
            </w:pPr>
            <w:r>
              <w:rPr>
                <w:rStyle w:val="24"/>
              </w:rPr>
              <w:t>в) створення Українського історико - просвітницького товариства «Меморіал»</w:t>
            </w:r>
          </w:p>
        </w:tc>
      </w:tr>
      <w:tr w:rsidR="0065180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80A" w:rsidRDefault="0065180A">
            <w:pPr>
              <w:framePr w:w="9422" w:h="1162" w:wrap="none" w:vAnchor="page" w:hAnchor="page" w:x="1241" w:y="9045"/>
              <w:rPr>
                <w:sz w:val="10"/>
                <w:szCs w:val="10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80A" w:rsidRDefault="00FE333C">
            <w:pPr>
              <w:pStyle w:val="23"/>
              <w:framePr w:w="9422" w:h="1162" w:wrap="none" w:vAnchor="page" w:hAnchor="page" w:x="1241" w:y="9045"/>
              <w:shd w:val="clear" w:color="auto" w:fill="auto"/>
              <w:spacing w:after="0" w:line="220" w:lineRule="exact"/>
              <w:jc w:val="left"/>
            </w:pPr>
            <w:r>
              <w:rPr>
                <w:rStyle w:val="24"/>
              </w:rPr>
              <w:t xml:space="preserve">г) </w:t>
            </w:r>
            <w:r>
              <w:rPr>
                <w:rStyle w:val="24"/>
              </w:rPr>
              <w:t>набув чинності закон «Про індивідуальну трудову діяльність»</w:t>
            </w:r>
          </w:p>
        </w:tc>
      </w:tr>
    </w:tbl>
    <w:p w:rsidR="0065180A" w:rsidRDefault="00FE333C">
      <w:pPr>
        <w:pStyle w:val="10"/>
        <w:framePr w:w="10522" w:h="576" w:hRule="exact" w:wrap="none" w:vAnchor="page" w:hAnchor="page" w:x="689" w:y="10480"/>
        <w:shd w:val="clear" w:color="auto" w:fill="auto"/>
        <w:tabs>
          <w:tab w:val="left" w:pos="5254"/>
        </w:tabs>
        <w:spacing w:before="0" w:after="4" w:line="240" w:lineRule="exact"/>
        <w:ind w:left="4780"/>
      </w:pPr>
      <w:bookmarkStart w:id="2" w:name="bookmark2"/>
      <w:r>
        <w:t>ІІІ</w:t>
      </w:r>
      <w:r>
        <w:tab/>
        <w:t>рівень</w:t>
      </w:r>
      <w:bookmarkEnd w:id="2"/>
    </w:p>
    <w:p w:rsidR="0065180A" w:rsidRDefault="00FE333C">
      <w:pPr>
        <w:pStyle w:val="23"/>
        <w:framePr w:w="10522" w:h="576" w:hRule="exact" w:wrap="none" w:vAnchor="page" w:hAnchor="page" w:x="689" w:y="10480"/>
        <w:numPr>
          <w:ilvl w:val="0"/>
          <w:numId w:val="4"/>
        </w:numPr>
        <w:shd w:val="clear" w:color="auto" w:fill="auto"/>
        <w:tabs>
          <w:tab w:val="left" w:pos="330"/>
        </w:tabs>
        <w:spacing w:after="0" w:line="220" w:lineRule="exact"/>
      </w:pPr>
      <w:r>
        <w:t>Які зміни відбулись в політичній системі СРСР та УРСР в кінці 1980-х рр.?</w:t>
      </w:r>
    </w:p>
    <w:p w:rsidR="0065180A" w:rsidRDefault="00FE333C">
      <w:pPr>
        <w:pStyle w:val="23"/>
        <w:framePr w:wrap="none" w:vAnchor="page" w:hAnchor="page" w:x="689" w:y="12426"/>
        <w:numPr>
          <w:ilvl w:val="0"/>
          <w:numId w:val="4"/>
        </w:numPr>
        <w:shd w:val="clear" w:color="auto" w:fill="auto"/>
        <w:tabs>
          <w:tab w:val="left" w:pos="354"/>
        </w:tabs>
        <w:spacing w:after="0" w:line="220" w:lineRule="exact"/>
      </w:pPr>
      <w:r>
        <w:t>Охарактеризуйте стан економіки УРСР в кінці 1980-х - на початку 1990-х рр.</w:t>
      </w:r>
    </w:p>
    <w:p w:rsidR="0065180A" w:rsidRDefault="00FE333C">
      <w:pPr>
        <w:pStyle w:val="10"/>
        <w:framePr w:w="10522" w:h="576" w:hRule="exact" w:wrap="none" w:vAnchor="page" w:hAnchor="page" w:x="689" w:y="14070"/>
        <w:shd w:val="clear" w:color="auto" w:fill="auto"/>
        <w:tabs>
          <w:tab w:val="left" w:pos="5244"/>
        </w:tabs>
        <w:spacing w:before="0" w:after="4" w:line="240" w:lineRule="exact"/>
        <w:ind w:left="4780"/>
      </w:pPr>
      <w:bookmarkStart w:id="3" w:name="bookmark3"/>
      <w:r>
        <w:t>ІУ</w:t>
      </w:r>
      <w:r>
        <w:tab/>
        <w:t>рівень</w:t>
      </w:r>
      <w:bookmarkEnd w:id="3"/>
    </w:p>
    <w:p w:rsidR="0065180A" w:rsidRDefault="00FE333C">
      <w:pPr>
        <w:pStyle w:val="23"/>
        <w:framePr w:w="10522" w:h="576" w:hRule="exact" w:wrap="none" w:vAnchor="page" w:hAnchor="page" w:x="689" w:y="14070"/>
        <w:numPr>
          <w:ilvl w:val="0"/>
          <w:numId w:val="5"/>
        </w:numPr>
        <w:shd w:val="clear" w:color="auto" w:fill="auto"/>
        <w:spacing w:after="0" w:line="220" w:lineRule="exact"/>
      </w:pPr>
      <w:r>
        <w:t xml:space="preserve">Дайте власну оцінку </w:t>
      </w:r>
      <w:r>
        <w:t>політиці «перебудови». До яких наслідків вона призвела?</w:t>
      </w:r>
    </w:p>
    <w:p w:rsidR="0065180A" w:rsidRDefault="0065180A">
      <w:pPr>
        <w:rPr>
          <w:sz w:val="2"/>
          <w:szCs w:val="2"/>
        </w:rPr>
        <w:sectPr w:rsidR="0065180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5180A" w:rsidRDefault="00FE333C">
      <w:pPr>
        <w:pStyle w:val="a5"/>
        <w:framePr w:w="2213" w:h="879" w:hRule="exact" w:wrap="none" w:vAnchor="page" w:hAnchor="page" w:x="4838" w:y="704"/>
        <w:shd w:val="clear" w:color="auto" w:fill="auto"/>
      </w:pPr>
      <w:r>
        <w:lastRenderedPageBreak/>
        <w:t>Залікова робота №</w:t>
      </w:r>
      <w:r w:rsidR="00844074">
        <w:t>3</w:t>
      </w:r>
    </w:p>
    <w:p w:rsidR="0065180A" w:rsidRDefault="00FE333C">
      <w:pPr>
        <w:pStyle w:val="a5"/>
        <w:framePr w:w="2213" w:h="879" w:hRule="exact" w:wrap="none" w:vAnchor="page" w:hAnchor="page" w:x="4838" w:y="704"/>
        <w:shd w:val="clear" w:color="auto" w:fill="auto"/>
        <w:ind w:left="200"/>
      </w:pPr>
      <w:r>
        <w:t>з історії України</w:t>
      </w:r>
    </w:p>
    <w:p w:rsidR="0065180A" w:rsidRDefault="00FE333C">
      <w:pPr>
        <w:pStyle w:val="a5"/>
        <w:framePr w:w="2213" w:h="879" w:hRule="exact" w:wrap="none" w:vAnchor="page" w:hAnchor="page" w:x="4838" w:y="704"/>
        <w:shd w:val="clear" w:color="auto" w:fill="auto"/>
        <w:ind w:left="200"/>
      </w:pPr>
      <w:r>
        <w:t>Березень-квітень</w:t>
      </w:r>
    </w:p>
    <w:p w:rsidR="0065180A" w:rsidRDefault="00FE333C">
      <w:pPr>
        <w:pStyle w:val="20"/>
        <w:framePr w:w="10522" w:h="258" w:hRule="exact" w:wrap="none" w:vAnchor="page" w:hAnchor="page" w:x="686" w:y="1841"/>
        <w:shd w:val="clear" w:color="auto" w:fill="auto"/>
        <w:tabs>
          <w:tab w:val="left" w:leader="underscore" w:pos="830"/>
          <w:tab w:val="left" w:leader="underscore" w:pos="1570"/>
          <w:tab w:val="left" w:pos="4949"/>
          <w:tab w:val="left" w:leader="underscore" w:pos="10142"/>
        </w:tabs>
        <w:spacing w:line="220" w:lineRule="exact"/>
      </w:pPr>
      <w:r>
        <w:t>Уч</w:t>
      </w:r>
      <w:r>
        <w:tab/>
        <w:t>12 -</w:t>
      </w:r>
      <w:r>
        <w:tab/>
        <w:t>класу</w:t>
      </w:r>
      <w:r>
        <w:tab/>
        <w:t>П</w:t>
      </w:r>
      <w:r>
        <w:rPr>
          <w:rStyle w:val="21"/>
          <w:b/>
          <w:bCs/>
        </w:rPr>
        <w:t>ТБ</w:t>
      </w:r>
      <w:r>
        <w:tab/>
      </w:r>
    </w:p>
    <w:p w:rsidR="0065180A" w:rsidRDefault="00FE333C">
      <w:pPr>
        <w:pStyle w:val="23"/>
        <w:framePr w:w="10526" w:h="586" w:hRule="exact" w:wrap="none" w:vAnchor="page" w:hAnchor="page" w:x="686" w:y="2376"/>
        <w:shd w:val="clear" w:color="auto" w:fill="auto"/>
        <w:spacing w:after="0"/>
      </w:pPr>
      <w:r>
        <w:t>Підручник: Історія України (рівень стандарту) підручник для 11 класу. О.В. Гісем, Н.М. Сорочинська Харків</w:t>
      </w:r>
      <w:r>
        <w:t>, видавництво «Ранок», 2019</w:t>
      </w:r>
    </w:p>
    <w:p w:rsidR="0065180A" w:rsidRDefault="00FE333C">
      <w:pPr>
        <w:pStyle w:val="30"/>
        <w:framePr w:w="10526" w:h="3365" w:hRule="exact" w:wrap="none" w:vAnchor="page" w:hAnchor="page" w:x="686" w:y="3171"/>
        <w:numPr>
          <w:ilvl w:val="0"/>
          <w:numId w:val="6"/>
        </w:numPr>
        <w:shd w:val="clear" w:color="auto" w:fill="auto"/>
        <w:tabs>
          <w:tab w:val="left" w:pos="5066"/>
        </w:tabs>
        <w:spacing w:before="0"/>
        <w:ind w:left="4780" w:right="3466"/>
      </w:pPr>
      <w:r>
        <w:t>рівень</w:t>
      </w:r>
    </w:p>
    <w:p w:rsidR="0065180A" w:rsidRDefault="00FE333C">
      <w:pPr>
        <w:pStyle w:val="23"/>
        <w:framePr w:w="10526" w:h="3365" w:hRule="exact" w:wrap="none" w:vAnchor="page" w:hAnchor="page" w:x="686" w:y="3171"/>
        <w:numPr>
          <w:ilvl w:val="0"/>
          <w:numId w:val="7"/>
        </w:numPr>
        <w:shd w:val="clear" w:color="auto" w:fill="auto"/>
        <w:tabs>
          <w:tab w:val="left" w:pos="335"/>
        </w:tabs>
        <w:spacing w:after="0" w:line="274" w:lineRule="exact"/>
        <w:ind w:left="5" w:right="3466"/>
      </w:pPr>
      <w:r>
        <w:t>Запровадження грошової одиниці - гривні було проведене в:</w:t>
      </w:r>
    </w:p>
    <w:p w:rsidR="0065180A" w:rsidRDefault="00FE333C">
      <w:pPr>
        <w:pStyle w:val="23"/>
        <w:framePr w:w="10526" w:h="3365" w:hRule="exact" w:wrap="none" w:vAnchor="page" w:hAnchor="page" w:x="686" w:y="3171"/>
        <w:shd w:val="clear" w:color="auto" w:fill="auto"/>
        <w:tabs>
          <w:tab w:val="left" w:pos="2833"/>
          <w:tab w:val="right" w:pos="5871"/>
        </w:tabs>
        <w:spacing w:after="0" w:line="274" w:lineRule="exact"/>
        <w:ind w:left="740" w:right="3466"/>
      </w:pPr>
      <w:r>
        <w:t>а) 1994р.</w:t>
      </w:r>
      <w:r>
        <w:tab/>
        <w:t>б) 1995р.</w:t>
      </w:r>
      <w:r>
        <w:tab/>
        <w:t>в) 1996р.</w:t>
      </w:r>
    </w:p>
    <w:p w:rsidR="0065180A" w:rsidRDefault="00FE333C">
      <w:pPr>
        <w:pStyle w:val="23"/>
        <w:framePr w:w="10526" w:h="3365" w:hRule="exact" w:wrap="none" w:vAnchor="page" w:hAnchor="page" w:x="686" w:y="3171"/>
        <w:numPr>
          <w:ilvl w:val="0"/>
          <w:numId w:val="7"/>
        </w:numPr>
        <w:shd w:val="clear" w:color="auto" w:fill="auto"/>
        <w:tabs>
          <w:tab w:val="left" w:pos="359"/>
        </w:tabs>
        <w:spacing w:after="0" w:line="274" w:lineRule="exact"/>
        <w:ind w:left="5" w:right="3466"/>
      </w:pPr>
      <w:r>
        <w:t>В 1992р. було схвалено:</w:t>
      </w:r>
    </w:p>
    <w:p w:rsidR="0065180A" w:rsidRDefault="00FE333C">
      <w:pPr>
        <w:pStyle w:val="23"/>
        <w:framePr w:w="10526" w:h="3365" w:hRule="exact" w:wrap="none" w:vAnchor="page" w:hAnchor="page" w:x="686" w:y="3171"/>
        <w:shd w:val="clear" w:color="auto" w:fill="auto"/>
        <w:spacing w:after="0" w:line="274" w:lineRule="exact"/>
        <w:ind w:left="740" w:right="1660"/>
        <w:jc w:val="left"/>
      </w:pPr>
      <w:r>
        <w:t>а) Закон «Про Конституційний Суд України»</w:t>
      </w:r>
      <w:r>
        <w:br/>
        <w:t>в)Інститут Президентства</w:t>
      </w:r>
    </w:p>
    <w:p w:rsidR="0065180A" w:rsidRDefault="00FE333C">
      <w:pPr>
        <w:pStyle w:val="23"/>
        <w:framePr w:w="10526" w:h="3365" w:hRule="exact" w:wrap="none" w:vAnchor="page" w:hAnchor="page" w:x="686" w:y="3171"/>
        <w:numPr>
          <w:ilvl w:val="0"/>
          <w:numId w:val="7"/>
        </w:numPr>
        <w:shd w:val="clear" w:color="auto" w:fill="auto"/>
        <w:tabs>
          <w:tab w:val="left" w:pos="359"/>
        </w:tabs>
        <w:spacing w:after="0" w:line="274" w:lineRule="exact"/>
        <w:ind w:left="5" w:right="3466"/>
      </w:pPr>
      <w:r>
        <w:t xml:space="preserve">В якому році Л. Кучма був вдруге обраний </w:t>
      </w:r>
      <w:r>
        <w:t>Президентом України:</w:t>
      </w:r>
    </w:p>
    <w:p w:rsidR="0065180A" w:rsidRDefault="00FE333C">
      <w:pPr>
        <w:pStyle w:val="23"/>
        <w:framePr w:w="10526" w:h="3365" w:hRule="exact" w:wrap="none" w:vAnchor="page" w:hAnchor="page" w:x="686" w:y="3171"/>
        <w:shd w:val="clear" w:color="auto" w:fill="auto"/>
        <w:tabs>
          <w:tab w:val="left" w:pos="2833"/>
          <w:tab w:val="right" w:pos="5871"/>
        </w:tabs>
        <w:spacing w:after="0" w:line="274" w:lineRule="exact"/>
        <w:ind w:left="740" w:right="3466"/>
      </w:pPr>
      <w:r>
        <w:t>а) 1996р.</w:t>
      </w:r>
      <w:r>
        <w:tab/>
        <w:t>б) 1997р.</w:t>
      </w:r>
      <w:r>
        <w:tab/>
        <w:t>в) 1998р.</w:t>
      </w:r>
    </w:p>
    <w:p w:rsidR="0065180A" w:rsidRDefault="00FE333C">
      <w:pPr>
        <w:pStyle w:val="23"/>
        <w:framePr w:w="10526" w:h="3365" w:hRule="exact" w:wrap="none" w:vAnchor="page" w:hAnchor="page" w:x="686" w:y="3171"/>
        <w:numPr>
          <w:ilvl w:val="0"/>
          <w:numId w:val="7"/>
        </w:numPr>
        <w:shd w:val="clear" w:color="auto" w:fill="auto"/>
        <w:tabs>
          <w:tab w:val="left" w:pos="359"/>
        </w:tabs>
        <w:spacing w:after="0" w:line="274" w:lineRule="exact"/>
        <w:ind w:left="5" w:right="3466"/>
      </w:pPr>
      <w:r>
        <w:t xml:space="preserve">Членом Світової організації торгівлі </w:t>
      </w:r>
      <w:r>
        <w:rPr>
          <w:lang w:val="ru-RU" w:eastAsia="ru-RU" w:bidi="ru-RU"/>
        </w:rPr>
        <w:t xml:space="preserve">(СОТ) </w:t>
      </w:r>
      <w:r>
        <w:t>Україна стала в:</w:t>
      </w:r>
    </w:p>
    <w:p w:rsidR="0065180A" w:rsidRDefault="00FE333C">
      <w:pPr>
        <w:pStyle w:val="23"/>
        <w:framePr w:w="10526" w:h="3365" w:hRule="exact" w:wrap="none" w:vAnchor="page" w:hAnchor="page" w:x="686" w:y="3171"/>
        <w:shd w:val="clear" w:color="auto" w:fill="auto"/>
        <w:tabs>
          <w:tab w:val="left" w:pos="2833"/>
          <w:tab w:val="right" w:pos="5871"/>
        </w:tabs>
        <w:spacing w:after="0" w:line="274" w:lineRule="exact"/>
        <w:ind w:left="740" w:right="3466"/>
      </w:pPr>
      <w:r>
        <w:t>а) 2007р.</w:t>
      </w:r>
      <w:r>
        <w:tab/>
        <w:t>б) 2008р.</w:t>
      </w:r>
      <w:r>
        <w:tab/>
        <w:t>в) 2009р.</w:t>
      </w:r>
    </w:p>
    <w:p w:rsidR="0065180A" w:rsidRDefault="00FE333C">
      <w:pPr>
        <w:pStyle w:val="30"/>
        <w:framePr w:w="10526" w:h="3365" w:hRule="exact" w:wrap="none" w:vAnchor="page" w:hAnchor="page" w:x="686" w:y="3171"/>
        <w:numPr>
          <w:ilvl w:val="0"/>
          <w:numId w:val="6"/>
        </w:numPr>
        <w:shd w:val="clear" w:color="auto" w:fill="auto"/>
        <w:tabs>
          <w:tab w:val="left" w:pos="5158"/>
        </w:tabs>
        <w:spacing w:before="0"/>
        <w:ind w:left="4780" w:right="3466"/>
      </w:pPr>
      <w:r>
        <w:t>рівень</w:t>
      </w:r>
    </w:p>
    <w:p w:rsidR="0065180A" w:rsidRDefault="00FE333C">
      <w:pPr>
        <w:pStyle w:val="23"/>
        <w:framePr w:w="10526" w:h="3365" w:hRule="exact" w:wrap="none" w:vAnchor="page" w:hAnchor="page" w:x="686" w:y="3171"/>
        <w:shd w:val="clear" w:color="auto" w:fill="auto"/>
        <w:tabs>
          <w:tab w:val="left" w:leader="underscore" w:pos="7008"/>
        </w:tabs>
        <w:spacing w:after="0" w:line="274" w:lineRule="exact"/>
        <w:ind w:left="5" w:right="3466"/>
      </w:pPr>
      <w:r>
        <w:t>1. Державотворчі процеси - це</w:t>
      </w:r>
      <w:r>
        <w:tab/>
      </w:r>
    </w:p>
    <w:p w:rsidR="0065180A" w:rsidRDefault="00FE333C">
      <w:pPr>
        <w:pStyle w:val="23"/>
        <w:framePr w:w="3072" w:h="2226" w:hRule="exact" w:wrap="none" w:vAnchor="page" w:hAnchor="page" w:x="7781" w:y="3747"/>
        <w:shd w:val="clear" w:color="auto" w:fill="auto"/>
        <w:spacing w:after="266" w:line="220" w:lineRule="exact"/>
        <w:jc w:val="left"/>
      </w:pPr>
      <w:r>
        <w:t>г) 1997р.</w:t>
      </w:r>
    </w:p>
    <w:p w:rsidR="0065180A" w:rsidRDefault="00FE333C">
      <w:pPr>
        <w:pStyle w:val="23"/>
        <w:framePr w:w="3072" w:h="2226" w:hRule="exact" w:wrap="none" w:vAnchor="page" w:hAnchor="page" w:x="7781" w:y="3747"/>
        <w:shd w:val="clear" w:color="auto" w:fill="auto"/>
        <w:spacing w:after="287"/>
        <w:jc w:val="left"/>
      </w:pPr>
      <w:r>
        <w:t>б) Конституцію України г) Земельний кодекс України</w:t>
      </w:r>
    </w:p>
    <w:p w:rsidR="0065180A" w:rsidRDefault="00FE333C">
      <w:pPr>
        <w:pStyle w:val="23"/>
        <w:framePr w:w="3072" w:h="2226" w:hRule="exact" w:wrap="none" w:vAnchor="page" w:hAnchor="page" w:x="7781" w:y="3747"/>
        <w:shd w:val="clear" w:color="auto" w:fill="auto"/>
        <w:spacing w:after="308" w:line="220" w:lineRule="exact"/>
        <w:jc w:val="left"/>
      </w:pPr>
      <w:r>
        <w:t>г) 1999р.</w:t>
      </w:r>
    </w:p>
    <w:p w:rsidR="0065180A" w:rsidRDefault="00FE333C">
      <w:pPr>
        <w:pStyle w:val="23"/>
        <w:framePr w:w="3072" w:h="2226" w:hRule="exact" w:wrap="none" w:vAnchor="page" w:hAnchor="page" w:x="7781" w:y="3747"/>
        <w:shd w:val="clear" w:color="auto" w:fill="auto"/>
        <w:spacing w:after="0" w:line="220" w:lineRule="exact"/>
        <w:jc w:val="left"/>
      </w:pPr>
      <w:r>
        <w:t xml:space="preserve">г) </w:t>
      </w:r>
      <w:r>
        <w:t>2010р.</w:t>
      </w:r>
    </w:p>
    <w:p w:rsidR="0065180A" w:rsidRDefault="00FE333C">
      <w:pPr>
        <w:pStyle w:val="a7"/>
        <w:framePr w:wrap="none" w:vAnchor="page" w:hAnchor="page" w:x="691" w:y="7074"/>
        <w:shd w:val="clear" w:color="auto" w:fill="auto"/>
        <w:spacing w:line="220" w:lineRule="exact"/>
      </w:pPr>
      <w:r>
        <w:t xml:space="preserve">2. </w:t>
      </w:r>
      <w:r>
        <w:rPr>
          <w:rStyle w:val="a8"/>
        </w:rPr>
        <w:t>Доберіть відповідники: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2294"/>
        <w:gridCol w:w="7027"/>
      </w:tblGrid>
      <w:tr w:rsidR="0065180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80A" w:rsidRDefault="0065180A">
            <w:pPr>
              <w:framePr w:w="10003" w:h="1728" w:wrap="none" w:vAnchor="page" w:hAnchor="page" w:x="945" w:y="7327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80A" w:rsidRDefault="00FE333C">
            <w:pPr>
              <w:pStyle w:val="23"/>
              <w:framePr w:w="10003" w:h="1728" w:wrap="none" w:vAnchor="page" w:hAnchor="page" w:x="945" w:y="7327"/>
              <w:shd w:val="clear" w:color="auto" w:fill="auto"/>
              <w:spacing w:after="0" w:line="220" w:lineRule="exact"/>
              <w:jc w:val="left"/>
            </w:pPr>
            <w:r>
              <w:rPr>
                <w:rStyle w:val="24"/>
              </w:rPr>
              <w:t>а) 1990р.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80A" w:rsidRDefault="00FE333C">
            <w:pPr>
              <w:pStyle w:val="23"/>
              <w:framePr w:w="10003" w:h="1728" w:wrap="none" w:vAnchor="page" w:hAnchor="page" w:x="945" w:y="7327"/>
              <w:shd w:val="clear" w:color="auto" w:fill="auto"/>
              <w:spacing w:after="0" w:line="220" w:lineRule="exact"/>
            </w:pPr>
            <w:r>
              <w:rPr>
                <w:rStyle w:val="24"/>
              </w:rPr>
              <w:t>1. Україна стала членом Ради Європи (РЄ)</w:t>
            </w:r>
          </w:p>
        </w:tc>
      </w:tr>
      <w:tr w:rsidR="0065180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80A" w:rsidRDefault="0065180A">
            <w:pPr>
              <w:framePr w:w="10003" w:h="1728" w:wrap="none" w:vAnchor="page" w:hAnchor="page" w:x="945" w:y="7327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80A" w:rsidRDefault="00FE333C">
            <w:pPr>
              <w:pStyle w:val="23"/>
              <w:framePr w:w="10003" w:h="1728" w:wrap="none" w:vAnchor="page" w:hAnchor="page" w:x="945" w:y="7327"/>
              <w:shd w:val="clear" w:color="auto" w:fill="auto"/>
              <w:spacing w:after="0" w:line="220" w:lineRule="exact"/>
              <w:jc w:val="left"/>
            </w:pPr>
            <w:r>
              <w:rPr>
                <w:rStyle w:val="24"/>
              </w:rPr>
              <w:t>б) 1991р.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80A" w:rsidRDefault="00FE333C">
            <w:pPr>
              <w:pStyle w:val="23"/>
              <w:framePr w:w="10003" w:h="1728" w:wrap="none" w:vAnchor="page" w:hAnchor="page" w:x="945" w:y="7327"/>
              <w:shd w:val="clear" w:color="auto" w:fill="auto"/>
              <w:spacing w:after="0" w:line="283" w:lineRule="exact"/>
            </w:pPr>
            <w:r>
              <w:rPr>
                <w:rStyle w:val="24"/>
              </w:rPr>
              <w:t>2. проведення виборів до Верховної Ради за мажоритарною виборчою системою</w:t>
            </w:r>
          </w:p>
        </w:tc>
      </w:tr>
      <w:tr w:rsidR="0065180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80A" w:rsidRDefault="0065180A">
            <w:pPr>
              <w:framePr w:w="10003" w:h="1728" w:wrap="none" w:vAnchor="page" w:hAnchor="page" w:x="945" w:y="7327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80A" w:rsidRDefault="00FE333C">
            <w:pPr>
              <w:pStyle w:val="23"/>
              <w:framePr w:w="10003" w:h="1728" w:wrap="none" w:vAnchor="page" w:hAnchor="page" w:x="945" w:y="7327"/>
              <w:shd w:val="clear" w:color="auto" w:fill="auto"/>
              <w:spacing w:after="0" w:line="220" w:lineRule="exact"/>
              <w:jc w:val="left"/>
            </w:pPr>
            <w:r>
              <w:rPr>
                <w:rStyle w:val="24"/>
              </w:rPr>
              <w:t>в) 1992р.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80A" w:rsidRDefault="00FE333C">
            <w:pPr>
              <w:pStyle w:val="23"/>
              <w:framePr w:w="10003" w:h="1728" w:wrap="none" w:vAnchor="page" w:hAnchor="page" w:x="945" w:y="7327"/>
              <w:shd w:val="clear" w:color="auto" w:fill="auto"/>
              <w:spacing w:after="0" w:line="220" w:lineRule="exact"/>
            </w:pPr>
            <w:r>
              <w:rPr>
                <w:rStyle w:val="24"/>
              </w:rPr>
              <w:t>3. схвалення «Основ національної економічної політики України»</w:t>
            </w:r>
          </w:p>
        </w:tc>
      </w:tr>
      <w:tr w:rsidR="0065180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80A" w:rsidRDefault="0065180A">
            <w:pPr>
              <w:framePr w:w="10003" w:h="1728" w:wrap="none" w:vAnchor="page" w:hAnchor="page" w:x="945" w:y="7327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180A" w:rsidRDefault="00FE333C">
            <w:pPr>
              <w:pStyle w:val="23"/>
              <w:framePr w:w="10003" w:h="1728" w:wrap="none" w:vAnchor="page" w:hAnchor="page" w:x="945" w:y="7327"/>
              <w:shd w:val="clear" w:color="auto" w:fill="auto"/>
              <w:spacing w:after="0" w:line="220" w:lineRule="exact"/>
              <w:jc w:val="left"/>
            </w:pPr>
            <w:r>
              <w:rPr>
                <w:rStyle w:val="24"/>
              </w:rPr>
              <w:t xml:space="preserve">г) </w:t>
            </w:r>
            <w:r>
              <w:rPr>
                <w:rStyle w:val="24"/>
              </w:rPr>
              <w:t>1994р.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80A" w:rsidRDefault="00FE333C">
            <w:pPr>
              <w:pStyle w:val="23"/>
              <w:framePr w:w="10003" w:h="1728" w:wrap="none" w:vAnchor="page" w:hAnchor="page" w:x="945" w:y="7327"/>
              <w:shd w:val="clear" w:color="auto" w:fill="auto"/>
              <w:spacing w:after="0" w:line="220" w:lineRule="exact"/>
            </w:pPr>
            <w:r>
              <w:rPr>
                <w:rStyle w:val="24"/>
              </w:rPr>
              <w:t>4. обрання Л. Кравчука Президентом України</w:t>
            </w:r>
          </w:p>
        </w:tc>
      </w:tr>
      <w:tr w:rsidR="0065180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80A" w:rsidRDefault="0065180A">
            <w:pPr>
              <w:framePr w:w="10003" w:h="1728" w:wrap="none" w:vAnchor="page" w:hAnchor="page" w:x="945" w:y="7327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80A" w:rsidRDefault="00FE333C">
            <w:pPr>
              <w:pStyle w:val="23"/>
              <w:framePr w:w="10003" w:h="1728" w:wrap="none" w:vAnchor="page" w:hAnchor="page" w:x="945" w:y="7327"/>
              <w:shd w:val="clear" w:color="auto" w:fill="auto"/>
              <w:spacing w:after="0" w:line="220" w:lineRule="exact"/>
              <w:jc w:val="left"/>
            </w:pPr>
            <w:r>
              <w:rPr>
                <w:rStyle w:val="24"/>
              </w:rPr>
              <w:t>д) 1995р.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80A" w:rsidRDefault="0065180A">
            <w:pPr>
              <w:framePr w:w="10003" w:h="1728" w:wrap="none" w:vAnchor="page" w:hAnchor="page" w:x="945" w:y="7327"/>
              <w:rPr>
                <w:sz w:val="10"/>
                <w:szCs w:val="10"/>
              </w:rPr>
            </w:pPr>
          </w:p>
        </w:tc>
      </w:tr>
    </w:tbl>
    <w:p w:rsidR="0065180A" w:rsidRDefault="00FE333C">
      <w:pPr>
        <w:pStyle w:val="a7"/>
        <w:framePr w:wrap="none" w:vAnchor="page" w:hAnchor="page" w:x="696" w:y="9344"/>
        <w:shd w:val="clear" w:color="auto" w:fill="auto"/>
        <w:spacing w:line="220" w:lineRule="exact"/>
      </w:pPr>
      <w:r>
        <w:t>3. Ро</w:t>
      </w:r>
      <w:r>
        <w:rPr>
          <w:rStyle w:val="a8"/>
        </w:rPr>
        <w:t>зташуйте події в хронологічній послідовності: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8712"/>
      </w:tblGrid>
      <w:tr w:rsidR="0065180A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80A" w:rsidRDefault="0065180A">
            <w:pPr>
              <w:framePr w:w="9422" w:h="1162" w:wrap="none" w:vAnchor="page" w:hAnchor="page" w:x="1238" w:y="9597"/>
              <w:rPr>
                <w:sz w:val="10"/>
                <w:szCs w:val="10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80A" w:rsidRDefault="00FE333C">
            <w:pPr>
              <w:pStyle w:val="23"/>
              <w:framePr w:w="9422" w:h="1162" w:wrap="none" w:vAnchor="page" w:hAnchor="page" w:x="1238" w:y="9597"/>
              <w:shd w:val="clear" w:color="auto" w:fill="auto"/>
              <w:spacing w:after="0" w:line="220" w:lineRule="exact"/>
              <w:jc w:val="left"/>
            </w:pPr>
            <w:r>
              <w:rPr>
                <w:rStyle w:val="24"/>
              </w:rPr>
              <w:t>а) уряд УНР в екзилі передав Президенту України атрибути державності</w:t>
            </w:r>
          </w:p>
        </w:tc>
      </w:tr>
      <w:tr w:rsidR="0065180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80A" w:rsidRDefault="0065180A">
            <w:pPr>
              <w:framePr w:w="9422" w:h="1162" w:wrap="none" w:vAnchor="page" w:hAnchor="page" w:x="1238" w:y="9597"/>
              <w:rPr>
                <w:sz w:val="10"/>
                <w:szCs w:val="10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80A" w:rsidRDefault="00FE333C">
            <w:pPr>
              <w:pStyle w:val="23"/>
              <w:framePr w:w="9422" w:h="1162" w:wrap="none" w:vAnchor="page" w:hAnchor="page" w:x="1238" w:y="9597"/>
              <w:shd w:val="clear" w:color="auto" w:fill="auto"/>
              <w:spacing w:after="0" w:line="220" w:lineRule="exact"/>
              <w:jc w:val="left"/>
            </w:pPr>
            <w:r>
              <w:rPr>
                <w:rStyle w:val="24"/>
              </w:rPr>
              <w:t>б) п’ятий раз відбулись вибори Президента України</w:t>
            </w:r>
          </w:p>
        </w:tc>
      </w:tr>
      <w:tr w:rsidR="0065180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80A" w:rsidRDefault="0065180A">
            <w:pPr>
              <w:framePr w:w="9422" w:h="1162" w:wrap="none" w:vAnchor="page" w:hAnchor="page" w:x="1238" w:y="9597"/>
              <w:rPr>
                <w:sz w:val="10"/>
                <w:szCs w:val="10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80A" w:rsidRDefault="00FE333C">
            <w:pPr>
              <w:pStyle w:val="23"/>
              <w:framePr w:w="9422" w:h="1162" w:wrap="none" w:vAnchor="page" w:hAnchor="page" w:x="1238" w:y="9597"/>
              <w:shd w:val="clear" w:color="auto" w:fill="auto"/>
              <w:spacing w:after="0" w:line="220" w:lineRule="exact"/>
              <w:jc w:val="left"/>
            </w:pPr>
            <w:r>
              <w:rPr>
                <w:rStyle w:val="24"/>
              </w:rPr>
              <w:t xml:space="preserve">в) В. Ющенко </w:t>
            </w:r>
            <w:r>
              <w:rPr>
                <w:rStyle w:val="24"/>
              </w:rPr>
              <w:t>обраний Президентом України</w:t>
            </w:r>
          </w:p>
        </w:tc>
      </w:tr>
      <w:tr w:rsidR="0065180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80A" w:rsidRDefault="0065180A">
            <w:pPr>
              <w:framePr w:w="9422" w:h="1162" w:wrap="none" w:vAnchor="page" w:hAnchor="page" w:x="1238" w:y="9597"/>
              <w:rPr>
                <w:sz w:val="10"/>
                <w:szCs w:val="10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80A" w:rsidRDefault="00FE333C">
            <w:pPr>
              <w:pStyle w:val="23"/>
              <w:framePr w:w="9422" w:h="1162" w:wrap="none" w:vAnchor="page" w:hAnchor="page" w:x="1238" w:y="9597"/>
              <w:shd w:val="clear" w:color="auto" w:fill="auto"/>
              <w:spacing w:after="0" w:line="220" w:lineRule="exact"/>
              <w:jc w:val="left"/>
            </w:pPr>
            <w:r>
              <w:rPr>
                <w:rStyle w:val="24"/>
              </w:rPr>
              <w:t>г) Верховна Рада прийняла закон «Про Збройні Сили України»</w:t>
            </w:r>
          </w:p>
        </w:tc>
      </w:tr>
    </w:tbl>
    <w:p w:rsidR="0065180A" w:rsidRDefault="00FE333C">
      <w:pPr>
        <w:pStyle w:val="30"/>
        <w:framePr w:w="10526" w:h="889" w:hRule="exact" w:wrap="none" w:vAnchor="page" w:hAnchor="page" w:x="686" w:y="11005"/>
        <w:numPr>
          <w:ilvl w:val="0"/>
          <w:numId w:val="6"/>
        </w:numPr>
        <w:shd w:val="clear" w:color="auto" w:fill="auto"/>
        <w:tabs>
          <w:tab w:val="left" w:pos="5254"/>
        </w:tabs>
        <w:spacing w:before="0"/>
        <w:ind w:left="4780"/>
      </w:pPr>
      <w:r>
        <w:t>рівень</w:t>
      </w:r>
    </w:p>
    <w:p w:rsidR="0065180A" w:rsidRDefault="00FE333C">
      <w:pPr>
        <w:pStyle w:val="23"/>
        <w:framePr w:w="10526" w:h="889" w:hRule="exact" w:wrap="none" w:vAnchor="page" w:hAnchor="page" w:x="686" w:y="11005"/>
        <w:shd w:val="clear" w:color="auto" w:fill="auto"/>
        <w:tabs>
          <w:tab w:val="left" w:leader="underscore" w:pos="10382"/>
        </w:tabs>
        <w:spacing w:after="0" w:line="274" w:lineRule="exact"/>
      </w:pPr>
      <w:r>
        <w:t>І.Якими були стартові умови для відродження економіки України після проголошення незалежності? Відповідь обґрунтуйте</w:t>
      </w:r>
      <w:r>
        <w:tab/>
      </w:r>
    </w:p>
    <w:p w:rsidR="0065180A" w:rsidRDefault="00FE333C">
      <w:pPr>
        <w:pStyle w:val="23"/>
        <w:framePr w:w="10526" w:h="615" w:hRule="exact" w:wrap="none" w:vAnchor="page" w:hAnchor="page" w:x="686" w:y="12657"/>
        <w:numPr>
          <w:ilvl w:val="0"/>
          <w:numId w:val="5"/>
        </w:numPr>
        <w:shd w:val="clear" w:color="auto" w:fill="auto"/>
        <w:tabs>
          <w:tab w:val="left" w:pos="354"/>
          <w:tab w:val="left" w:leader="underscore" w:pos="10382"/>
        </w:tabs>
        <w:spacing w:after="0"/>
      </w:pPr>
      <w:r>
        <w:t xml:space="preserve">Чому, на вашу думку, здійснилася </w:t>
      </w:r>
      <w:r>
        <w:t>соціальна диференціація населення? До яких наслідків вона призвела?</w:t>
      </w:r>
      <w:r>
        <w:tab/>
      </w:r>
    </w:p>
    <w:p w:rsidR="0065180A" w:rsidRDefault="00FE333C">
      <w:pPr>
        <w:pStyle w:val="30"/>
        <w:framePr w:w="10526" w:h="884" w:hRule="exact" w:wrap="none" w:vAnchor="page" w:hAnchor="page" w:x="686" w:y="14043"/>
        <w:shd w:val="clear" w:color="auto" w:fill="auto"/>
        <w:tabs>
          <w:tab w:val="left" w:pos="5244"/>
        </w:tabs>
        <w:spacing w:before="0"/>
        <w:ind w:left="4780"/>
      </w:pPr>
      <w:r>
        <w:t>ІУ</w:t>
      </w:r>
      <w:r>
        <w:tab/>
        <w:t>рівень</w:t>
      </w:r>
    </w:p>
    <w:p w:rsidR="0065180A" w:rsidRDefault="00FE333C">
      <w:pPr>
        <w:pStyle w:val="23"/>
        <w:framePr w:w="10526" w:h="884" w:hRule="exact" w:wrap="none" w:vAnchor="page" w:hAnchor="page" w:x="686" w:y="14043"/>
        <w:shd w:val="clear" w:color="auto" w:fill="auto"/>
        <w:tabs>
          <w:tab w:val="left" w:leader="underscore" w:pos="10382"/>
        </w:tabs>
        <w:spacing w:after="0" w:line="274" w:lineRule="exact"/>
      </w:pPr>
      <w:r>
        <w:t>1. Чи вдалося Україні за роки незалежності виконати стратегічні завдання державотворення? Дайте розгорнуту відповідь.</w:t>
      </w:r>
      <w:r>
        <w:tab/>
      </w:r>
    </w:p>
    <w:p w:rsidR="0065180A" w:rsidRDefault="0065180A">
      <w:pPr>
        <w:rPr>
          <w:sz w:val="2"/>
          <w:szCs w:val="2"/>
        </w:rPr>
        <w:sectPr w:rsidR="0065180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5180A" w:rsidRDefault="00844074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454660</wp:posOffset>
                </wp:positionH>
                <wp:positionV relativeFrom="page">
                  <wp:posOffset>5563235</wp:posOffset>
                </wp:positionV>
                <wp:extent cx="6632575" cy="0"/>
                <wp:effectExtent l="6985" t="10160" r="8890" b="889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6325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4ED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35.8pt;margin-top:438.05pt;width:522.25pt;height:0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454660</wp:posOffset>
                </wp:positionH>
                <wp:positionV relativeFrom="page">
                  <wp:posOffset>5913755</wp:posOffset>
                </wp:positionV>
                <wp:extent cx="6632575" cy="0"/>
                <wp:effectExtent l="6985" t="8255" r="8890" b="1079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6325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35D4F" id="AutoShape 12" o:spid="_x0000_s1026" type="#_x0000_t32" style="position:absolute;margin-left:35.8pt;margin-top:465.65pt;width:522.25pt;height:0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454660</wp:posOffset>
                </wp:positionH>
                <wp:positionV relativeFrom="page">
                  <wp:posOffset>6115050</wp:posOffset>
                </wp:positionV>
                <wp:extent cx="6632575" cy="0"/>
                <wp:effectExtent l="6985" t="9525" r="8890" b="952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6325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34F8B" id="AutoShape 11" o:spid="_x0000_s1026" type="#_x0000_t32" style="position:absolute;margin-left:35.8pt;margin-top:481.5pt;width:522.25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454660</wp:posOffset>
                </wp:positionH>
                <wp:positionV relativeFrom="page">
                  <wp:posOffset>6315710</wp:posOffset>
                </wp:positionV>
                <wp:extent cx="6632575" cy="0"/>
                <wp:effectExtent l="6985" t="10160" r="8890" b="889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6325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2E42B" id="AutoShape 10" o:spid="_x0000_s1026" type="#_x0000_t32" style="position:absolute;margin-left:35.8pt;margin-top:497.3pt;width:522.25pt;height: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454660</wp:posOffset>
                </wp:positionH>
                <wp:positionV relativeFrom="page">
                  <wp:posOffset>7044690</wp:posOffset>
                </wp:positionV>
                <wp:extent cx="6632575" cy="0"/>
                <wp:effectExtent l="6985" t="5715" r="8890" b="1333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6325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C826A" id="AutoShape 9" o:spid="_x0000_s1026" type="#_x0000_t32" style="position:absolute;margin-left:35.8pt;margin-top:554.7pt;width:522.25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454660</wp:posOffset>
                </wp:positionH>
                <wp:positionV relativeFrom="page">
                  <wp:posOffset>7218045</wp:posOffset>
                </wp:positionV>
                <wp:extent cx="6632575" cy="0"/>
                <wp:effectExtent l="6985" t="7620" r="8890" b="1143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6325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446D4" id="AutoShape 8" o:spid="_x0000_s1026" type="#_x0000_t32" style="position:absolute;margin-left:35.8pt;margin-top:568.35pt;width:522.2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454660</wp:posOffset>
                </wp:positionH>
                <wp:positionV relativeFrom="page">
                  <wp:posOffset>7395210</wp:posOffset>
                </wp:positionV>
                <wp:extent cx="6632575" cy="0"/>
                <wp:effectExtent l="6985" t="13335" r="8890" b="571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6325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9277C" id="AutoShape 7" o:spid="_x0000_s1026" type="#_x0000_t32" style="position:absolute;margin-left:35.8pt;margin-top:582.3pt;width:522.2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454660</wp:posOffset>
                </wp:positionH>
                <wp:positionV relativeFrom="page">
                  <wp:posOffset>7745730</wp:posOffset>
                </wp:positionV>
                <wp:extent cx="6632575" cy="0"/>
                <wp:effectExtent l="6985" t="11430" r="8890" b="762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6325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0A478" id="AutoShape 6" o:spid="_x0000_s1026" type="#_x0000_t32" style="position:absolute;margin-left:35.8pt;margin-top:609.9pt;width:522.2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454660</wp:posOffset>
                </wp:positionH>
                <wp:positionV relativeFrom="page">
                  <wp:posOffset>7919085</wp:posOffset>
                </wp:positionV>
                <wp:extent cx="6632575" cy="0"/>
                <wp:effectExtent l="6985" t="13335" r="8890" b="571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6325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8431B" id="AutoShape 5" o:spid="_x0000_s1026" type="#_x0000_t32" style="position:absolute;margin-left:35.8pt;margin-top:623.55pt;width:522.2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454660</wp:posOffset>
                </wp:positionH>
                <wp:positionV relativeFrom="page">
                  <wp:posOffset>8123555</wp:posOffset>
                </wp:positionV>
                <wp:extent cx="6632575" cy="0"/>
                <wp:effectExtent l="6985" t="8255" r="8890" b="107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6325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AC7C3" id="AutoShape 4" o:spid="_x0000_s1026" type="#_x0000_t32" style="position:absolute;margin-left:35.8pt;margin-top:639.65pt;width:522.2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454660</wp:posOffset>
                </wp:positionH>
                <wp:positionV relativeFrom="page">
                  <wp:posOffset>8324850</wp:posOffset>
                </wp:positionV>
                <wp:extent cx="6632575" cy="0"/>
                <wp:effectExtent l="6985" t="9525" r="8890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6325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56453" id="AutoShape 3" o:spid="_x0000_s1026" type="#_x0000_t32" style="position:absolute;margin-left:35.8pt;margin-top:655.5pt;width:522.2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454660</wp:posOffset>
                </wp:positionH>
                <wp:positionV relativeFrom="page">
                  <wp:posOffset>8525510</wp:posOffset>
                </wp:positionV>
                <wp:extent cx="6632575" cy="0"/>
                <wp:effectExtent l="6985" t="10160" r="8890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6325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0553C" id="AutoShape 2" o:spid="_x0000_s1026" type="#_x0000_t32" style="position:absolute;margin-left:35.8pt;margin-top:671.3pt;width:522.2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65180A" w:rsidRDefault="00FE333C">
      <w:pPr>
        <w:pStyle w:val="a5"/>
        <w:framePr w:w="2213" w:h="879" w:hRule="exact" w:wrap="none" w:vAnchor="page" w:hAnchor="page" w:x="4841" w:y="704"/>
        <w:shd w:val="clear" w:color="auto" w:fill="auto"/>
      </w:pPr>
      <w:r>
        <w:t>Залікова робота №</w:t>
      </w:r>
      <w:r w:rsidR="00844074">
        <w:t>4</w:t>
      </w:r>
    </w:p>
    <w:p w:rsidR="0065180A" w:rsidRDefault="00FE333C">
      <w:pPr>
        <w:pStyle w:val="a5"/>
        <w:framePr w:w="2213" w:h="879" w:hRule="exact" w:wrap="none" w:vAnchor="page" w:hAnchor="page" w:x="4841" w:y="704"/>
        <w:shd w:val="clear" w:color="auto" w:fill="auto"/>
        <w:ind w:left="220"/>
      </w:pPr>
      <w:r>
        <w:t xml:space="preserve">з </w:t>
      </w:r>
      <w:r>
        <w:t>історії України</w:t>
      </w:r>
    </w:p>
    <w:p w:rsidR="0065180A" w:rsidRDefault="00FE333C">
      <w:pPr>
        <w:pStyle w:val="a5"/>
        <w:framePr w:w="2213" w:h="879" w:hRule="exact" w:wrap="none" w:vAnchor="page" w:hAnchor="page" w:x="4841" w:y="704"/>
        <w:shd w:val="clear" w:color="auto" w:fill="auto"/>
        <w:jc w:val="center"/>
      </w:pPr>
      <w:r>
        <w:t>Травень</w:t>
      </w:r>
    </w:p>
    <w:p w:rsidR="0065180A" w:rsidRDefault="00FE333C">
      <w:pPr>
        <w:pStyle w:val="20"/>
        <w:framePr w:w="10522" w:h="258" w:hRule="exact" w:wrap="none" w:vAnchor="page" w:hAnchor="page" w:x="689" w:y="1841"/>
        <w:shd w:val="clear" w:color="auto" w:fill="auto"/>
        <w:tabs>
          <w:tab w:val="left" w:leader="underscore" w:pos="830"/>
          <w:tab w:val="left" w:leader="underscore" w:pos="1570"/>
          <w:tab w:val="left" w:pos="4949"/>
          <w:tab w:val="left" w:leader="underscore" w:pos="10142"/>
        </w:tabs>
        <w:spacing w:line="220" w:lineRule="exact"/>
      </w:pPr>
      <w:r>
        <w:t>Уч</w:t>
      </w:r>
      <w:r>
        <w:tab/>
        <w:t>12 -</w:t>
      </w:r>
      <w:r>
        <w:tab/>
        <w:t>класу</w:t>
      </w:r>
      <w:r>
        <w:tab/>
        <w:t>П</w:t>
      </w:r>
      <w:r>
        <w:rPr>
          <w:rStyle w:val="21"/>
          <w:b/>
          <w:bCs/>
        </w:rPr>
        <w:t>ТБ</w:t>
      </w:r>
      <w:r>
        <w:tab/>
      </w:r>
    </w:p>
    <w:p w:rsidR="0065180A" w:rsidRDefault="00FE333C">
      <w:pPr>
        <w:pStyle w:val="23"/>
        <w:framePr w:w="10522" w:h="586" w:hRule="exact" w:wrap="none" w:vAnchor="page" w:hAnchor="page" w:x="689" w:y="2376"/>
        <w:shd w:val="clear" w:color="auto" w:fill="auto"/>
        <w:spacing w:after="0"/>
      </w:pPr>
      <w:r>
        <w:t>Підручник: Історія України (рівень стандарту) підручник для 11 класу. О.В. Гісем, Н.М. Сорочинська Харків, видавництво «Ранок», 2019</w:t>
      </w:r>
    </w:p>
    <w:p w:rsidR="0065180A" w:rsidRDefault="00FE333C">
      <w:pPr>
        <w:pStyle w:val="10"/>
        <w:framePr w:w="10522" w:h="3373" w:hRule="exact" w:wrap="none" w:vAnchor="page" w:hAnchor="page" w:x="689" w:y="3176"/>
        <w:numPr>
          <w:ilvl w:val="0"/>
          <w:numId w:val="8"/>
        </w:numPr>
        <w:shd w:val="clear" w:color="auto" w:fill="auto"/>
        <w:tabs>
          <w:tab w:val="left" w:pos="5066"/>
        </w:tabs>
        <w:spacing w:before="0"/>
        <w:ind w:left="4780" w:right="231"/>
      </w:pPr>
      <w:bookmarkStart w:id="4" w:name="bookmark4"/>
      <w:r>
        <w:t>рівень</w:t>
      </w:r>
      <w:bookmarkEnd w:id="4"/>
    </w:p>
    <w:p w:rsidR="0065180A" w:rsidRDefault="00FE333C">
      <w:pPr>
        <w:pStyle w:val="23"/>
        <w:framePr w:w="10522" w:h="3373" w:hRule="exact" w:wrap="none" w:vAnchor="page" w:hAnchor="page" w:x="689" w:y="3176"/>
        <w:numPr>
          <w:ilvl w:val="0"/>
          <w:numId w:val="9"/>
        </w:numPr>
        <w:shd w:val="clear" w:color="auto" w:fill="auto"/>
        <w:tabs>
          <w:tab w:val="left" w:pos="335"/>
        </w:tabs>
        <w:spacing w:after="0" w:line="274" w:lineRule="exact"/>
        <w:ind w:left="5" w:right="231"/>
      </w:pPr>
      <w:r>
        <w:t>Окупація Криму Російською Федерацією відбулась в:</w:t>
      </w:r>
    </w:p>
    <w:p w:rsidR="0065180A" w:rsidRDefault="00FE333C">
      <w:pPr>
        <w:pStyle w:val="23"/>
        <w:framePr w:w="10522" w:h="3373" w:hRule="exact" w:wrap="none" w:vAnchor="page" w:hAnchor="page" w:x="689" w:y="3176"/>
        <w:shd w:val="clear" w:color="auto" w:fill="auto"/>
        <w:tabs>
          <w:tab w:val="center" w:pos="3644"/>
          <w:tab w:val="right" w:pos="4556"/>
          <w:tab w:val="right" w:pos="5905"/>
          <w:tab w:val="left" w:pos="6110"/>
          <w:tab w:val="right" w:pos="8665"/>
          <w:tab w:val="right" w:pos="8889"/>
        </w:tabs>
        <w:spacing w:after="0" w:line="274" w:lineRule="exact"/>
        <w:ind w:left="740" w:right="231"/>
      </w:pPr>
      <w:r>
        <w:t>а) 2013р.</w:t>
      </w:r>
      <w:r>
        <w:tab/>
        <w:t>б)</w:t>
      </w:r>
      <w:r>
        <w:tab/>
        <w:t>2014р.</w:t>
      </w:r>
      <w:r>
        <w:tab/>
        <w:t>в)</w:t>
      </w:r>
      <w:r>
        <w:tab/>
      </w:r>
      <w:r>
        <w:t>2015р.</w:t>
      </w:r>
      <w:r>
        <w:tab/>
        <w:t>г)</w:t>
      </w:r>
      <w:r>
        <w:tab/>
        <w:t>2016р.</w:t>
      </w:r>
    </w:p>
    <w:p w:rsidR="0065180A" w:rsidRDefault="00FE333C">
      <w:pPr>
        <w:pStyle w:val="23"/>
        <w:framePr w:w="10522" w:h="3373" w:hRule="exact" w:wrap="none" w:vAnchor="page" w:hAnchor="page" w:x="689" w:y="3176"/>
        <w:numPr>
          <w:ilvl w:val="0"/>
          <w:numId w:val="9"/>
        </w:numPr>
        <w:shd w:val="clear" w:color="auto" w:fill="auto"/>
        <w:tabs>
          <w:tab w:val="left" w:pos="359"/>
        </w:tabs>
        <w:spacing w:after="0" w:line="274" w:lineRule="exact"/>
        <w:ind w:left="5" w:right="231"/>
      </w:pPr>
      <w:r>
        <w:t>У січні 2019р. томос про автокефалію отримала:</w:t>
      </w:r>
    </w:p>
    <w:p w:rsidR="0065180A" w:rsidRDefault="00FE333C">
      <w:pPr>
        <w:pStyle w:val="23"/>
        <w:framePr w:w="10522" w:h="3373" w:hRule="exact" w:wrap="none" w:vAnchor="page" w:hAnchor="page" w:x="689" w:y="3176"/>
        <w:shd w:val="clear" w:color="auto" w:fill="auto"/>
        <w:tabs>
          <w:tab w:val="center" w:pos="3644"/>
          <w:tab w:val="right" w:pos="4556"/>
          <w:tab w:val="right" w:pos="5905"/>
          <w:tab w:val="left" w:pos="6110"/>
          <w:tab w:val="right" w:pos="8665"/>
        </w:tabs>
        <w:spacing w:after="0" w:line="274" w:lineRule="exact"/>
        <w:ind w:left="740" w:right="231"/>
      </w:pPr>
      <w:r>
        <w:t xml:space="preserve">а) УПЦ </w:t>
      </w:r>
      <w:r>
        <w:rPr>
          <w:lang w:val="ru-RU" w:eastAsia="ru-RU" w:bidi="ru-RU"/>
        </w:rPr>
        <w:t>(МП)</w:t>
      </w:r>
      <w:r>
        <w:rPr>
          <w:lang w:val="ru-RU" w:eastAsia="ru-RU" w:bidi="ru-RU"/>
        </w:rPr>
        <w:tab/>
      </w:r>
      <w:r>
        <w:t>б)</w:t>
      </w:r>
      <w:r>
        <w:tab/>
        <w:t>УАПЦ</w:t>
      </w:r>
      <w:r>
        <w:tab/>
        <w:t>в)</w:t>
      </w:r>
      <w:r>
        <w:tab/>
        <w:t>УГКЦ</w:t>
      </w:r>
      <w:r>
        <w:tab/>
      </w:r>
      <w:r>
        <w:rPr>
          <w:lang w:val="ru-RU" w:eastAsia="ru-RU" w:bidi="ru-RU"/>
        </w:rPr>
        <w:t xml:space="preserve">г) </w:t>
      </w:r>
      <w:r>
        <w:t>ПЦУ</w:t>
      </w:r>
    </w:p>
    <w:p w:rsidR="0065180A" w:rsidRDefault="00FE333C">
      <w:pPr>
        <w:pStyle w:val="23"/>
        <w:framePr w:w="10522" w:h="3373" w:hRule="exact" w:wrap="none" w:vAnchor="page" w:hAnchor="page" w:x="689" w:y="3176"/>
        <w:numPr>
          <w:ilvl w:val="0"/>
          <w:numId w:val="9"/>
        </w:numPr>
        <w:shd w:val="clear" w:color="auto" w:fill="auto"/>
        <w:tabs>
          <w:tab w:val="left" w:pos="359"/>
        </w:tabs>
        <w:spacing w:after="0" w:line="274" w:lineRule="exact"/>
        <w:ind w:left="5" w:right="231"/>
      </w:pPr>
      <w:r>
        <w:t>У якому році відбулись останні вибори президента України:</w:t>
      </w:r>
    </w:p>
    <w:p w:rsidR="0065180A" w:rsidRDefault="00FE333C">
      <w:pPr>
        <w:pStyle w:val="23"/>
        <w:framePr w:w="10522" w:h="3373" w:hRule="exact" w:wrap="none" w:vAnchor="page" w:hAnchor="page" w:x="689" w:y="3176"/>
        <w:shd w:val="clear" w:color="auto" w:fill="auto"/>
        <w:tabs>
          <w:tab w:val="center" w:pos="3644"/>
          <w:tab w:val="right" w:pos="4556"/>
          <w:tab w:val="right" w:pos="5905"/>
          <w:tab w:val="left" w:pos="6110"/>
          <w:tab w:val="right" w:pos="8665"/>
          <w:tab w:val="right" w:pos="8889"/>
        </w:tabs>
        <w:spacing w:after="0" w:line="274" w:lineRule="exact"/>
        <w:ind w:left="740" w:right="231"/>
      </w:pPr>
      <w:r>
        <w:t>а) 2017р.</w:t>
      </w:r>
      <w:r>
        <w:tab/>
        <w:t>б)</w:t>
      </w:r>
      <w:r>
        <w:tab/>
        <w:t>2018р.</w:t>
      </w:r>
      <w:r>
        <w:tab/>
        <w:t>в)</w:t>
      </w:r>
      <w:r>
        <w:tab/>
        <w:t>2019р.</w:t>
      </w:r>
      <w:r>
        <w:tab/>
        <w:t>г)</w:t>
      </w:r>
      <w:r>
        <w:tab/>
        <w:t>2020р.</w:t>
      </w:r>
    </w:p>
    <w:p w:rsidR="0065180A" w:rsidRDefault="00FE333C">
      <w:pPr>
        <w:pStyle w:val="23"/>
        <w:framePr w:w="10522" w:h="3373" w:hRule="exact" w:wrap="none" w:vAnchor="page" w:hAnchor="page" w:x="689" w:y="3176"/>
        <w:numPr>
          <w:ilvl w:val="0"/>
          <w:numId w:val="9"/>
        </w:numPr>
        <w:shd w:val="clear" w:color="auto" w:fill="auto"/>
        <w:tabs>
          <w:tab w:val="left" w:pos="359"/>
        </w:tabs>
        <w:spacing w:after="0" w:line="274" w:lineRule="exact"/>
        <w:ind w:left="5" w:right="231"/>
      </w:pPr>
      <w:r>
        <w:t xml:space="preserve">Яка з названих політичних партій не представлена в </w:t>
      </w:r>
      <w:r>
        <w:t>нинішньому складі Верховної Ради України:</w:t>
      </w:r>
    </w:p>
    <w:p w:rsidR="0065180A" w:rsidRDefault="00FE333C">
      <w:pPr>
        <w:pStyle w:val="23"/>
        <w:framePr w:w="10522" w:h="3373" w:hRule="exact" w:wrap="none" w:vAnchor="page" w:hAnchor="page" w:x="689" w:y="3176"/>
        <w:shd w:val="clear" w:color="auto" w:fill="auto"/>
        <w:tabs>
          <w:tab w:val="left" w:pos="5612"/>
        </w:tabs>
        <w:spacing w:after="0" w:line="274" w:lineRule="exact"/>
        <w:ind w:left="740" w:right="231"/>
      </w:pPr>
      <w:r>
        <w:t>а) «Голос»</w:t>
      </w:r>
      <w:r>
        <w:tab/>
        <w:t>б) «Батьківщина»</w:t>
      </w:r>
    </w:p>
    <w:p w:rsidR="0065180A" w:rsidRDefault="00FE333C">
      <w:pPr>
        <w:pStyle w:val="23"/>
        <w:framePr w:w="10522" w:h="3373" w:hRule="exact" w:wrap="none" w:vAnchor="page" w:hAnchor="page" w:x="689" w:y="3176"/>
        <w:shd w:val="clear" w:color="auto" w:fill="auto"/>
        <w:tabs>
          <w:tab w:val="left" w:pos="5612"/>
        </w:tabs>
        <w:spacing w:after="0" w:line="274" w:lineRule="exact"/>
        <w:ind w:left="740" w:right="231"/>
      </w:pPr>
      <w:r>
        <w:t>в) «Європейська солідарність»</w:t>
      </w:r>
      <w:r>
        <w:tab/>
        <w:t>г) «Радикальна партія»</w:t>
      </w:r>
    </w:p>
    <w:p w:rsidR="0065180A" w:rsidRDefault="00FE333C">
      <w:pPr>
        <w:pStyle w:val="30"/>
        <w:framePr w:w="10522" w:h="3373" w:hRule="exact" w:wrap="none" w:vAnchor="page" w:hAnchor="page" w:x="689" w:y="3176"/>
        <w:numPr>
          <w:ilvl w:val="0"/>
          <w:numId w:val="8"/>
        </w:numPr>
        <w:shd w:val="clear" w:color="auto" w:fill="auto"/>
        <w:tabs>
          <w:tab w:val="left" w:pos="5158"/>
        </w:tabs>
        <w:spacing w:before="0"/>
        <w:ind w:left="4780" w:right="231"/>
      </w:pPr>
      <w:r>
        <w:t>рівень</w:t>
      </w:r>
    </w:p>
    <w:p w:rsidR="0065180A" w:rsidRDefault="00FE333C">
      <w:pPr>
        <w:pStyle w:val="23"/>
        <w:framePr w:w="10522" w:h="3373" w:hRule="exact" w:wrap="none" w:vAnchor="page" w:hAnchor="page" w:x="689" w:y="3176"/>
        <w:shd w:val="clear" w:color="auto" w:fill="auto"/>
        <w:tabs>
          <w:tab w:val="left" w:leader="underscore" w:pos="9711"/>
        </w:tabs>
        <w:spacing w:after="0" w:line="274" w:lineRule="exact"/>
        <w:ind w:left="5" w:right="231"/>
      </w:pPr>
      <w:r>
        <w:t>1. Розт</w:t>
      </w:r>
      <w:r>
        <w:rPr>
          <w:rStyle w:val="25"/>
        </w:rPr>
        <w:t>ашуйте події 2014р. в хронологічній послідовності.</w:t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8477"/>
      </w:tblGrid>
      <w:tr w:rsidR="0065180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80A" w:rsidRDefault="0065180A">
            <w:pPr>
              <w:framePr w:w="9034" w:h="1440" w:wrap="none" w:vAnchor="page" w:hAnchor="page" w:x="1433" w:y="6501"/>
              <w:rPr>
                <w:sz w:val="10"/>
                <w:szCs w:val="10"/>
              </w:rPr>
            </w:pP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80A" w:rsidRDefault="00FE333C">
            <w:pPr>
              <w:pStyle w:val="23"/>
              <w:framePr w:w="9034" w:h="1440" w:wrap="none" w:vAnchor="page" w:hAnchor="page" w:x="1433" w:y="6501"/>
              <w:shd w:val="clear" w:color="auto" w:fill="auto"/>
              <w:spacing w:after="0" w:line="220" w:lineRule="exact"/>
            </w:pPr>
            <w:r>
              <w:rPr>
                <w:rStyle w:val="24"/>
              </w:rPr>
              <w:t>а) початок антитерористичної операції (АТО) на Донбасі</w:t>
            </w:r>
          </w:p>
        </w:tc>
      </w:tr>
      <w:tr w:rsidR="0065180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80A" w:rsidRDefault="0065180A">
            <w:pPr>
              <w:framePr w:w="9034" w:h="1440" w:wrap="none" w:vAnchor="page" w:hAnchor="page" w:x="1433" w:y="6501"/>
              <w:rPr>
                <w:sz w:val="10"/>
                <w:szCs w:val="10"/>
              </w:rPr>
            </w:pP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80A" w:rsidRDefault="00FE333C">
            <w:pPr>
              <w:pStyle w:val="23"/>
              <w:framePr w:w="9034" w:h="1440" w:wrap="none" w:vAnchor="page" w:hAnchor="page" w:x="1433" w:y="6501"/>
              <w:shd w:val="clear" w:color="auto" w:fill="auto"/>
              <w:spacing w:after="0" w:line="220" w:lineRule="exact"/>
            </w:pPr>
            <w:r>
              <w:rPr>
                <w:rStyle w:val="24"/>
              </w:rPr>
              <w:t xml:space="preserve">б) </w:t>
            </w:r>
            <w:r>
              <w:rPr>
                <w:rStyle w:val="24"/>
              </w:rPr>
              <w:t>дострокові вибори до Верховної Ради України</w:t>
            </w:r>
          </w:p>
        </w:tc>
      </w:tr>
      <w:tr w:rsidR="0065180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80A" w:rsidRDefault="0065180A">
            <w:pPr>
              <w:framePr w:w="9034" w:h="1440" w:wrap="none" w:vAnchor="page" w:hAnchor="page" w:x="1433" w:y="6501"/>
              <w:rPr>
                <w:sz w:val="10"/>
                <w:szCs w:val="10"/>
              </w:rPr>
            </w:pP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80A" w:rsidRDefault="00FE333C">
            <w:pPr>
              <w:pStyle w:val="23"/>
              <w:framePr w:w="9034" w:h="1440" w:wrap="none" w:vAnchor="page" w:hAnchor="page" w:x="1433" w:y="6501"/>
              <w:shd w:val="clear" w:color="auto" w:fill="auto"/>
              <w:spacing w:after="0" w:line="220" w:lineRule="exact"/>
            </w:pPr>
            <w:r>
              <w:rPr>
                <w:rStyle w:val="24"/>
              </w:rPr>
              <w:t>в) президентом У країни обрано П. Дорошенка</w:t>
            </w:r>
          </w:p>
        </w:tc>
      </w:tr>
      <w:tr w:rsidR="0065180A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80A" w:rsidRDefault="0065180A">
            <w:pPr>
              <w:framePr w:w="9034" w:h="1440" w:wrap="none" w:vAnchor="page" w:hAnchor="page" w:x="1433" w:y="6501"/>
              <w:rPr>
                <w:sz w:val="10"/>
                <w:szCs w:val="10"/>
              </w:rPr>
            </w:pP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180A" w:rsidRDefault="00FE333C">
            <w:pPr>
              <w:pStyle w:val="23"/>
              <w:framePr w:w="9034" w:h="1440" w:wrap="none" w:vAnchor="page" w:hAnchor="page" w:x="1433" w:y="6501"/>
              <w:shd w:val="clear" w:color="auto" w:fill="auto"/>
              <w:spacing w:after="0"/>
            </w:pPr>
            <w:r>
              <w:rPr>
                <w:rStyle w:val="24"/>
              </w:rPr>
              <w:t>г) катастрофа з пасажирським літаком Боїнг-777малайзійських авіаліній над небом Донбасу</w:t>
            </w:r>
          </w:p>
        </w:tc>
      </w:tr>
    </w:tbl>
    <w:p w:rsidR="0065180A" w:rsidRDefault="00FE333C">
      <w:pPr>
        <w:pStyle w:val="40"/>
        <w:framePr w:wrap="none" w:vAnchor="page" w:hAnchor="page" w:x="689" w:y="8215"/>
        <w:shd w:val="clear" w:color="auto" w:fill="auto"/>
        <w:spacing w:before="0" w:after="0" w:line="240" w:lineRule="exact"/>
      </w:pPr>
      <w:r>
        <w:rPr>
          <w:rStyle w:val="411pt"/>
        </w:rPr>
        <w:t xml:space="preserve">2. Закінчіть речення: </w:t>
      </w:r>
      <w:r>
        <w:t>Небесною сотнею стали називати</w:t>
      </w:r>
    </w:p>
    <w:p w:rsidR="0065180A" w:rsidRDefault="00FE333C">
      <w:pPr>
        <w:pStyle w:val="23"/>
        <w:framePr w:wrap="none" w:vAnchor="page" w:hAnchor="page" w:x="689" w:y="8783"/>
        <w:numPr>
          <w:ilvl w:val="0"/>
          <w:numId w:val="5"/>
        </w:numPr>
        <w:shd w:val="clear" w:color="auto" w:fill="auto"/>
        <w:tabs>
          <w:tab w:val="left" w:pos="349"/>
        </w:tabs>
        <w:spacing w:after="0" w:line="220" w:lineRule="exact"/>
      </w:pPr>
      <w:r>
        <w:t xml:space="preserve">Яку роль, на вашу </w:t>
      </w:r>
      <w:r>
        <w:t>думку, відіграє волонтерський рух в сучасній Україні?</w:t>
      </w:r>
    </w:p>
    <w:p w:rsidR="0065180A" w:rsidRDefault="00FE333C">
      <w:pPr>
        <w:pStyle w:val="10"/>
        <w:framePr w:w="10522" w:h="879" w:hRule="exact" w:wrap="none" w:vAnchor="page" w:hAnchor="page" w:x="689" w:y="9973"/>
        <w:numPr>
          <w:ilvl w:val="0"/>
          <w:numId w:val="8"/>
        </w:numPr>
        <w:shd w:val="clear" w:color="auto" w:fill="auto"/>
        <w:tabs>
          <w:tab w:val="left" w:pos="5254"/>
        </w:tabs>
        <w:spacing w:before="0"/>
        <w:ind w:left="4780"/>
      </w:pPr>
      <w:bookmarkStart w:id="5" w:name="bookmark5"/>
      <w:r>
        <w:t>рівень</w:t>
      </w:r>
      <w:bookmarkEnd w:id="5"/>
    </w:p>
    <w:p w:rsidR="0065180A" w:rsidRDefault="00FE333C">
      <w:pPr>
        <w:pStyle w:val="23"/>
        <w:framePr w:w="10522" w:h="879" w:hRule="exact" w:wrap="none" w:vAnchor="page" w:hAnchor="page" w:x="689" w:y="9973"/>
        <w:shd w:val="clear" w:color="auto" w:fill="auto"/>
        <w:tabs>
          <w:tab w:val="left" w:leader="underscore" w:pos="10454"/>
        </w:tabs>
        <w:spacing w:after="0" w:line="274" w:lineRule="exact"/>
      </w:pPr>
      <w:r>
        <w:t>1. Під яким приводом 21 листопада 2013р. Кабінет Міністрів України призупинив процес підготовки до підписання Угоди про асоціацію України з ЄС? Які це мало наслідки?</w:t>
      </w:r>
      <w:r>
        <w:tab/>
      </w:r>
    </w:p>
    <w:p w:rsidR="0065180A" w:rsidRDefault="00FE333C">
      <w:pPr>
        <w:pStyle w:val="23"/>
        <w:framePr w:wrap="none" w:vAnchor="page" w:hAnchor="page" w:x="689" w:y="11667"/>
        <w:shd w:val="clear" w:color="auto" w:fill="auto"/>
        <w:tabs>
          <w:tab w:val="left" w:leader="underscore" w:pos="10454"/>
        </w:tabs>
        <w:spacing w:after="0" w:line="220" w:lineRule="exact"/>
      </w:pPr>
      <w:r>
        <w:t xml:space="preserve">2. Які зміни відбулись в </w:t>
      </w:r>
      <w:r>
        <w:t>системі освіти України за роки незалежності?</w:t>
      </w:r>
    </w:p>
    <w:p w:rsidR="0065180A" w:rsidRDefault="00FE333C">
      <w:pPr>
        <w:pStyle w:val="10"/>
        <w:framePr w:w="10522" w:h="1007" w:hRule="exact" w:wrap="none" w:vAnchor="page" w:hAnchor="page" w:x="689" w:y="13414"/>
        <w:shd w:val="clear" w:color="auto" w:fill="auto"/>
        <w:tabs>
          <w:tab w:val="left" w:pos="5244"/>
        </w:tabs>
        <w:spacing w:before="0" w:line="317" w:lineRule="exact"/>
        <w:ind w:left="4780"/>
      </w:pPr>
      <w:bookmarkStart w:id="6" w:name="bookmark6"/>
      <w:r>
        <w:t>ІУ</w:t>
      </w:r>
      <w:r>
        <w:tab/>
        <w:t>рівень</w:t>
      </w:r>
      <w:bookmarkEnd w:id="6"/>
    </w:p>
    <w:p w:rsidR="0065180A" w:rsidRDefault="00FE333C">
      <w:pPr>
        <w:pStyle w:val="23"/>
        <w:framePr w:w="10522" w:h="1007" w:hRule="exact" w:wrap="none" w:vAnchor="page" w:hAnchor="page" w:x="689" w:y="13414"/>
        <w:shd w:val="clear" w:color="auto" w:fill="auto"/>
        <w:tabs>
          <w:tab w:val="left" w:leader="underscore" w:pos="10454"/>
        </w:tabs>
        <w:spacing w:after="0" w:line="317" w:lineRule="exact"/>
      </w:pPr>
      <w:r>
        <w:t>1. Які, на вашу думку, передумови та наслідки агресії Російської Федерації проти України? Дайте розгорнуту відповідь.</w:t>
      </w:r>
      <w:r>
        <w:tab/>
      </w:r>
    </w:p>
    <w:p w:rsidR="0065180A" w:rsidRDefault="0065180A">
      <w:pPr>
        <w:rPr>
          <w:sz w:val="2"/>
          <w:szCs w:val="2"/>
        </w:rPr>
      </w:pPr>
      <w:bookmarkStart w:id="7" w:name="_GoBack"/>
      <w:bookmarkEnd w:id="7"/>
    </w:p>
    <w:sectPr w:rsidR="0065180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33C" w:rsidRDefault="00FE333C">
      <w:r>
        <w:separator/>
      </w:r>
    </w:p>
  </w:endnote>
  <w:endnote w:type="continuationSeparator" w:id="0">
    <w:p w:rsidR="00FE333C" w:rsidRDefault="00FE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33C" w:rsidRDefault="00FE333C"/>
  </w:footnote>
  <w:footnote w:type="continuationSeparator" w:id="0">
    <w:p w:rsidR="00FE333C" w:rsidRDefault="00FE33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F80"/>
    <w:multiLevelType w:val="multilevel"/>
    <w:tmpl w:val="1BE8D5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2106A9"/>
    <w:multiLevelType w:val="multilevel"/>
    <w:tmpl w:val="5ADC42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CA7047"/>
    <w:multiLevelType w:val="multilevel"/>
    <w:tmpl w:val="30269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DE178C"/>
    <w:multiLevelType w:val="multilevel"/>
    <w:tmpl w:val="34E6E2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2B1AE4"/>
    <w:multiLevelType w:val="multilevel"/>
    <w:tmpl w:val="BDF028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467B8E"/>
    <w:multiLevelType w:val="multilevel"/>
    <w:tmpl w:val="7B42FC9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2727CE"/>
    <w:multiLevelType w:val="multilevel"/>
    <w:tmpl w:val="A7AE6FE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266114"/>
    <w:multiLevelType w:val="multilevel"/>
    <w:tmpl w:val="037E56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3A4319"/>
    <w:multiLevelType w:val="multilevel"/>
    <w:tmpl w:val="C538699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0A"/>
    <w:rsid w:val="0065180A"/>
    <w:rsid w:val="00844074"/>
    <w:rsid w:val="00FE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DAC9"/>
  <w15:docId w15:val="{A2C78CC9-D618-4EC9-8F59-9EC7B799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 w:eastAsia="uk-UA" w:bidi="uk-UA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 w:eastAsia="uk-UA" w:bidi="uk-UA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11pt">
    <w:name w:val="Основной текст (4) + 11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after="240" w:line="27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2982</Words>
  <Characters>1700</Characters>
  <Application>Microsoft Office Word</Application>
  <DocSecurity>0</DocSecurity>
  <Lines>14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cp:lastModifiedBy>2</cp:lastModifiedBy>
  <cp:revision>2</cp:revision>
  <dcterms:created xsi:type="dcterms:W3CDTF">2023-05-17T07:51:00Z</dcterms:created>
  <dcterms:modified xsi:type="dcterms:W3CDTF">2023-05-17T07:51:00Z</dcterms:modified>
</cp:coreProperties>
</file>